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FE10C1" w:rsidP="00585C78">
      <w:pPr>
        <w:ind w:firstLine="0"/>
        <w:rPr>
          <w:rFonts w:cs="Times New Roman"/>
          <w:b/>
          <w:szCs w:val="24"/>
        </w:rPr>
      </w:pPr>
      <w:r w:rsidRPr="00CC122A">
        <w:rPr>
          <w:rFonts w:cs="Times New Roman"/>
          <w:b/>
          <w:szCs w:val="24"/>
        </w:rPr>
        <w:t>Issues Faced By Native Americans</w:t>
      </w: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FE10C1" w:rsidP="00585C78">
      <w:pPr>
        <w:ind w:firstLine="0"/>
        <w:rPr>
          <w:rFonts w:cs="Times New Roman"/>
          <w:szCs w:val="24"/>
        </w:rPr>
      </w:pPr>
      <w:r w:rsidRPr="00CC122A">
        <w:rPr>
          <w:rFonts w:cs="Times New Roman"/>
          <w:szCs w:val="24"/>
        </w:rPr>
        <w:t>Name</w:t>
      </w:r>
    </w:p>
    <w:p w:rsidR="00585C78" w:rsidRPr="00CC122A" w:rsidRDefault="00FE10C1" w:rsidP="00585C78">
      <w:pPr>
        <w:ind w:firstLine="0"/>
        <w:rPr>
          <w:rFonts w:cs="Times New Roman"/>
          <w:szCs w:val="24"/>
        </w:rPr>
      </w:pPr>
      <w:r w:rsidRPr="00CC122A">
        <w:rPr>
          <w:rFonts w:cs="Times New Roman"/>
          <w:szCs w:val="24"/>
        </w:rPr>
        <w:t>Affiliation</w:t>
      </w:r>
    </w:p>
    <w:p w:rsidR="00585C78" w:rsidRPr="00CC122A" w:rsidRDefault="00FE10C1" w:rsidP="00585C78">
      <w:pPr>
        <w:ind w:firstLine="0"/>
        <w:rPr>
          <w:rFonts w:cs="Times New Roman"/>
          <w:szCs w:val="24"/>
        </w:rPr>
      </w:pPr>
      <w:r w:rsidRPr="00CC122A">
        <w:rPr>
          <w:rFonts w:cs="Times New Roman"/>
          <w:szCs w:val="24"/>
        </w:rPr>
        <w:t>Date</w:t>
      </w: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585C78" w:rsidP="00585C78">
      <w:pPr>
        <w:ind w:firstLine="0"/>
        <w:rPr>
          <w:rFonts w:cs="Times New Roman"/>
          <w:szCs w:val="24"/>
        </w:rPr>
      </w:pPr>
    </w:p>
    <w:p w:rsidR="00585C78" w:rsidRPr="00CC122A" w:rsidRDefault="00FE10C1" w:rsidP="00585C78">
      <w:pPr>
        <w:ind w:firstLine="0"/>
        <w:rPr>
          <w:rFonts w:cs="Times New Roman"/>
          <w:b/>
          <w:szCs w:val="24"/>
        </w:rPr>
      </w:pPr>
      <w:r w:rsidRPr="00CC122A">
        <w:rPr>
          <w:rFonts w:cs="Times New Roman"/>
          <w:b/>
          <w:szCs w:val="24"/>
        </w:rPr>
        <w:t>Issues Faced By Native Americans</w:t>
      </w:r>
    </w:p>
    <w:p w:rsidR="00585C78" w:rsidRPr="00CC122A" w:rsidRDefault="00FE10C1" w:rsidP="00585C78">
      <w:pPr>
        <w:ind w:firstLine="0"/>
        <w:jc w:val="left"/>
        <w:rPr>
          <w:rFonts w:cs="Times New Roman"/>
          <w:b/>
          <w:szCs w:val="24"/>
        </w:rPr>
      </w:pPr>
      <w:r w:rsidRPr="00CC122A">
        <w:rPr>
          <w:rFonts w:cs="Times New Roman"/>
          <w:b/>
          <w:szCs w:val="24"/>
        </w:rPr>
        <w:t>Abstract</w:t>
      </w:r>
    </w:p>
    <w:p w:rsidR="00514E54" w:rsidRPr="00CC122A" w:rsidRDefault="00FE10C1" w:rsidP="00585C78">
      <w:pPr>
        <w:ind w:firstLine="0"/>
        <w:jc w:val="left"/>
        <w:rPr>
          <w:rFonts w:cs="Times New Roman"/>
          <w:szCs w:val="24"/>
        </w:rPr>
      </w:pPr>
      <w:r w:rsidRPr="00CC122A">
        <w:rPr>
          <w:rFonts w:cs="Times New Roman"/>
          <w:szCs w:val="24"/>
        </w:rPr>
        <w:tab/>
        <w:t xml:space="preserve">A third of native </w:t>
      </w:r>
      <w:r w:rsidR="00FB77C0" w:rsidRPr="00CC122A">
        <w:rPr>
          <w:rFonts w:cs="Times New Roman"/>
          <w:szCs w:val="24"/>
        </w:rPr>
        <w:t>Americans</w:t>
      </w:r>
      <w:r w:rsidRPr="00CC122A">
        <w:rPr>
          <w:rFonts w:cs="Times New Roman"/>
          <w:szCs w:val="24"/>
        </w:rPr>
        <w:t xml:space="preserve"> in the united states live in three states: Arizona 294,137, Oklahoma 279,559, and </w:t>
      </w:r>
      <w:r w:rsidR="00FB77C0" w:rsidRPr="00CC122A">
        <w:rPr>
          <w:rFonts w:cs="Times New Roman"/>
          <w:szCs w:val="24"/>
        </w:rPr>
        <w:t>California</w:t>
      </w:r>
      <w:r w:rsidRPr="00CC122A">
        <w:rPr>
          <w:rFonts w:cs="Times New Roman"/>
          <w:szCs w:val="24"/>
        </w:rPr>
        <w:t xml:space="preserve">; at 413,382.majority of the native </w:t>
      </w:r>
      <w:r w:rsidR="00FB77C0" w:rsidRPr="00CC122A">
        <w:rPr>
          <w:rFonts w:cs="Times New Roman"/>
          <w:szCs w:val="24"/>
        </w:rPr>
        <w:t>Americans</w:t>
      </w:r>
      <w:r w:rsidRPr="00CC122A">
        <w:rPr>
          <w:rFonts w:cs="Times New Roman"/>
          <w:szCs w:val="24"/>
        </w:rPr>
        <w:t xml:space="preserve"> </w:t>
      </w:r>
      <w:r w:rsidR="00FB77C0" w:rsidRPr="00CC122A">
        <w:rPr>
          <w:rFonts w:cs="Times New Roman"/>
          <w:szCs w:val="24"/>
        </w:rPr>
        <w:t>live urban</w:t>
      </w:r>
      <w:r w:rsidRPr="00CC122A">
        <w:rPr>
          <w:rFonts w:cs="Times New Roman"/>
          <w:szCs w:val="24"/>
        </w:rPr>
        <w:t xml:space="preserve"> </w:t>
      </w:r>
      <w:r w:rsidR="00FB77C0" w:rsidRPr="00CC122A">
        <w:rPr>
          <w:rFonts w:cs="Times New Roman"/>
          <w:szCs w:val="24"/>
        </w:rPr>
        <w:t xml:space="preserve">in </w:t>
      </w:r>
      <w:r w:rsidRPr="00CC122A">
        <w:rPr>
          <w:rFonts w:cs="Times New Roman"/>
          <w:szCs w:val="24"/>
        </w:rPr>
        <w:t xml:space="preserve">forced relocation the federal government with legislative pieces, for example, the </w:t>
      </w:r>
      <w:r w:rsidR="00FB77C0" w:rsidRPr="00CC122A">
        <w:rPr>
          <w:rFonts w:cs="Times New Roman"/>
          <w:szCs w:val="24"/>
        </w:rPr>
        <w:t>Indian</w:t>
      </w:r>
      <w:r w:rsidRPr="00CC122A">
        <w:rPr>
          <w:rFonts w:cs="Times New Roman"/>
          <w:szCs w:val="24"/>
        </w:rPr>
        <w:t xml:space="preserve"> relocation act of 1956. other Indians move to urban areas to seek healthcare services </w:t>
      </w:r>
      <w:r w:rsidR="005143CB" w:rsidRPr="00CC122A">
        <w:rPr>
          <w:rFonts w:cs="Times New Roman"/>
          <w:szCs w:val="24"/>
        </w:rPr>
        <w:t xml:space="preserve">not provided or near their tribe locations and reservations. This community has exhibited revival and continental growth in this century, playing a crucial role in the American economy and their own </w:t>
      </w:r>
      <w:r w:rsidR="00FB77C0" w:rsidRPr="00CC122A">
        <w:rPr>
          <w:rFonts w:cs="Times New Roman"/>
          <w:szCs w:val="24"/>
        </w:rPr>
        <w:t>lives. Societies</w:t>
      </w:r>
      <w:r w:rsidR="005143CB" w:rsidRPr="00CC122A">
        <w:rPr>
          <w:rFonts w:cs="Times New Roman"/>
          <w:szCs w:val="24"/>
        </w:rPr>
        <w:t xml:space="preserve"> have formed the central part of the administrator services and government, such as social </w:t>
      </w:r>
      <w:r w:rsidR="00FB77C0" w:rsidRPr="00CC122A">
        <w:rPr>
          <w:rFonts w:cs="Times New Roman"/>
          <w:szCs w:val="24"/>
        </w:rPr>
        <w:t>programs, housing</w:t>
      </w:r>
      <w:r w:rsidR="005143CB" w:rsidRPr="00CC122A">
        <w:rPr>
          <w:rFonts w:cs="Times New Roman"/>
          <w:szCs w:val="24"/>
        </w:rPr>
        <w:t>, law enforcement, and natural</w:t>
      </w:r>
      <w:r w:rsidR="00305613" w:rsidRPr="00CC122A">
        <w:rPr>
          <w:rFonts w:cs="Times New Roman"/>
          <w:szCs w:val="24"/>
        </w:rPr>
        <w:t xml:space="preserve"> </w:t>
      </w:r>
      <w:r w:rsidR="00FB77C0" w:rsidRPr="00CC122A">
        <w:rPr>
          <w:rFonts w:cs="Times New Roman"/>
          <w:szCs w:val="24"/>
        </w:rPr>
        <w:t xml:space="preserve">resources. </w:t>
      </w:r>
      <w:r w:rsidR="00984108" w:rsidRPr="00CC122A">
        <w:rPr>
          <w:rFonts w:cs="Times New Roman"/>
          <w:szCs w:val="24"/>
        </w:rPr>
        <w:t xml:space="preserve">This paper describes the challenges </w:t>
      </w:r>
      <w:r w:rsidR="00FB77C0" w:rsidRPr="00CC122A">
        <w:rPr>
          <w:rFonts w:cs="Times New Roman"/>
          <w:szCs w:val="24"/>
        </w:rPr>
        <w:t>Most</w:t>
      </w:r>
      <w:r w:rsidRPr="00CC122A">
        <w:rPr>
          <w:rFonts w:cs="Times New Roman"/>
          <w:szCs w:val="24"/>
        </w:rPr>
        <w:t xml:space="preserve"> </w:t>
      </w:r>
      <w:r w:rsidR="00FB77C0" w:rsidRPr="00CC122A">
        <w:rPr>
          <w:rFonts w:cs="Times New Roman"/>
          <w:szCs w:val="24"/>
        </w:rPr>
        <w:t>Native</w:t>
      </w:r>
      <w:r w:rsidRPr="00CC122A">
        <w:rPr>
          <w:rFonts w:cs="Times New Roman"/>
          <w:szCs w:val="24"/>
        </w:rPr>
        <w:t xml:space="preserve"> </w:t>
      </w:r>
      <w:r w:rsidR="00FB77C0" w:rsidRPr="00CC122A">
        <w:rPr>
          <w:rFonts w:cs="Times New Roman"/>
          <w:szCs w:val="24"/>
        </w:rPr>
        <w:t>Americans</w:t>
      </w:r>
      <w:r w:rsidRPr="00CC122A">
        <w:rPr>
          <w:rFonts w:cs="Times New Roman"/>
          <w:szCs w:val="24"/>
        </w:rPr>
        <w:t xml:space="preserve"> face: soci</w:t>
      </w:r>
      <w:r w:rsidR="007242E3" w:rsidRPr="00CC122A">
        <w:rPr>
          <w:rFonts w:cs="Times New Roman"/>
          <w:szCs w:val="24"/>
        </w:rPr>
        <w:t xml:space="preserve">etal racism and </w:t>
      </w:r>
      <w:r w:rsidR="00FB77C0" w:rsidRPr="00CC122A">
        <w:rPr>
          <w:rFonts w:cs="Times New Roman"/>
          <w:szCs w:val="24"/>
        </w:rPr>
        <w:t>discrimination, unemployment</w:t>
      </w:r>
      <w:r w:rsidR="007242E3" w:rsidRPr="00CC122A">
        <w:rPr>
          <w:rFonts w:cs="Times New Roman"/>
          <w:szCs w:val="24"/>
        </w:rPr>
        <w:t xml:space="preserve"> and </w:t>
      </w:r>
      <w:r w:rsidR="00FB77C0" w:rsidRPr="00CC122A">
        <w:rPr>
          <w:rFonts w:cs="Times New Roman"/>
          <w:szCs w:val="24"/>
        </w:rPr>
        <w:t>impoverishment, inadequate</w:t>
      </w:r>
      <w:r w:rsidR="007242E3" w:rsidRPr="00CC122A">
        <w:rPr>
          <w:rFonts w:cs="Times New Roman"/>
          <w:szCs w:val="24"/>
        </w:rPr>
        <w:t xml:space="preserve"> healthcare, and low-quality </w:t>
      </w:r>
      <w:r w:rsidR="00FB77C0" w:rsidRPr="00CC122A">
        <w:rPr>
          <w:rFonts w:cs="Times New Roman"/>
          <w:szCs w:val="24"/>
        </w:rPr>
        <w:t>housing. Also, the native</w:t>
      </w:r>
      <w:r w:rsidR="007242E3" w:rsidRPr="00CC122A">
        <w:rPr>
          <w:rFonts w:cs="Times New Roman"/>
          <w:szCs w:val="24"/>
        </w:rPr>
        <w:t xml:space="preserve"> language is becoming extinct, and they are less </w:t>
      </w:r>
      <w:r w:rsidR="00FB77C0" w:rsidRPr="00CC122A">
        <w:rPr>
          <w:rFonts w:cs="Times New Roman"/>
          <w:szCs w:val="24"/>
        </w:rPr>
        <w:t>educated. They</w:t>
      </w:r>
      <w:r w:rsidR="007242E3" w:rsidRPr="00CC122A">
        <w:rPr>
          <w:rFonts w:cs="Times New Roman"/>
          <w:szCs w:val="24"/>
        </w:rPr>
        <w:t xml:space="preserve"> also face violence against children and women, plus they are unable to exercise voting </w:t>
      </w:r>
      <w:r w:rsidR="00FB77C0" w:rsidRPr="00CC122A">
        <w:rPr>
          <w:rFonts w:cs="Times New Roman"/>
          <w:szCs w:val="24"/>
        </w:rPr>
        <w:t xml:space="preserve">rights. Their communities have limited financial institutions in their </w:t>
      </w:r>
      <w:r w:rsidR="00EB22BC" w:rsidRPr="00CC122A">
        <w:rPr>
          <w:rFonts w:cs="Times New Roman"/>
          <w:szCs w:val="24"/>
        </w:rPr>
        <w:t>communities. The</w:t>
      </w:r>
      <w:r w:rsidR="00FB77C0" w:rsidRPr="00CC122A">
        <w:rPr>
          <w:rFonts w:cs="Times New Roman"/>
          <w:szCs w:val="24"/>
        </w:rPr>
        <w:t xml:space="preserve"> 567 tribes of the Native </w:t>
      </w:r>
      <w:r w:rsidR="00EB22BC" w:rsidRPr="00CC122A">
        <w:rPr>
          <w:rFonts w:cs="Times New Roman"/>
          <w:szCs w:val="24"/>
        </w:rPr>
        <w:t>Americans</w:t>
      </w:r>
      <w:r w:rsidR="00FB77C0" w:rsidRPr="00CC122A">
        <w:rPr>
          <w:rFonts w:cs="Times New Roman"/>
          <w:szCs w:val="24"/>
        </w:rPr>
        <w:t xml:space="preserve"> include diverse people subjected to societal discrimination, physical and spiritual </w:t>
      </w:r>
      <w:r w:rsidR="00EB22BC" w:rsidRPr="00CC122A">
        <w:rPr>
          <w:rFonts w:cs="Times New Roman"/>
          <w:szCs w:val="24"/>
        </w:rPr>
        <w:t>violence, wrong</w:t>
      </w:r>
      <w:r w:rsidR="00FB77C0" w:rsidRPr="00CC122A">
        <w:rPr>
          <w:rFonts w:cs="Times New Roman"/>
          <w:szCs w:val="24"/>
        </w:rPr>
        <w:t xml:space="preserve"> depiction</w:t>
      </w:r>
      <w:r w:rsidR="00EB22BC" w:rsidRPr="00CC122A">
        <w:rPr>
          <w:rFonts w:cs="Times New Roman"/>
          <w:szCs w:val="24"/>
        </w:rPr>
        <w:t xml:space="preserve"> in art material, and racial abuse. </w:t>
      </w:r>
    </w:p>
    <w:p w:rsidR="00EB22BC" w:rsidRPr="00CC122A" w:rsidRDefault="00FE10C1" w:rsidP="00585C78">
      <w:pPr>
        <w:ind w:firstLine="0"/>
        <w:jc w:val="left"/>
        <w:rPr>
          <w:rFonts w:cs="Times New Roman"/>
          <w:b/>
          <w:szCs w:val="24"/>
        </w:rPr>
      </w:pPr>
      <w:r w:rsidRPr="00CC122A">
        <w:rPr>
          <w:rFonts w:cs="Times New Roman"/>
          <w:b/>
          <w:szCs w:val="24"/>
        </w:rPr>
        <w:t>Unemployment and Impoverishment</w:t>
      </w:r>
    </w:p>
    <w:p w:rsidR="00EB22BC" w:rsidRPr="00CC122A" w:rsidRDefault="00FE10C1" w:rsidP="00585C78">
      <w:pPr>
        <w:ind w:firstLine="0"/>
        <w:jc w:val="left"/>
        <w:rPr>
          <w:rFonts w:cs="Times New Roman"/>
          <w:szCs w:val="24"/>
        </w:rPr>
      </w:pPr>
      <w:r w:rsidRPr="00CC122A">
        <w:rPr>
          <w:rFonts w:cs="Times New Roman"/>
          <w:b/>
          <w:szCs w:val="24"/>
        </w:rPr>
        <w:tab/>
      </w:r>
      <w:r w:rsidRPr="00CC122A">
        <w:rPr>
          <w:rFonts w:cs="Times New Roman"/>
          <w:szCs w:val="24"/>
        </w:rPr>
        <w:t xml:space="preserve">The </w:t>
      </w:r>
      <w:r w:rsidR="0060541F" w:rsidRPr="00CC122A">
        <w:rPr>
          <w:rFonts w:cs="Times New Roman"/>
          <w:szCs w:val="24"/>
        </w:rPr>
        <w:t>Native</w:t>
      </w:r>
      <w:r w:rsidRPr="00CC122A">
        <w:rPr>
          <w:rFonts w:cs="Times New Roman"/>
          <w:szCs w:val="24"/>
        </w:rPr>
        <w:t xml:space="preserve"> American community faces joblessness and poverty, even if there is the presence of </w:t>
      </w:r>
      <w:r w:rsidR="0060541F" w:rsidRPr="00CC122A">
        <w:rPr>
          <w:rFonts w:cs="Times New Roman"/>
          <w:szCs w:val="24"/>
        </w:rPr>
        <w:t>casinos</w:t>
      </w:r>
      <w:r w:rsidR="009B49E5" w:rsidRPr="00CC122A">
        <w:rPr>
          <w:rFonts w:cs="Times New Roman"/>
          <w:szCs w:val="24"/>
          <w:shd w:val="clear" w:color="auto" w:fill="FFFFFF"/>
        </w:rPr>
        <w:t xml:space="preserve"> (Davis et al., 2015)</w:t>
      </w:r>
      <w:r w:rsidR="0060541F" w:rsidRPr="00CC122A">
        <w:rPr>
          <w:rFonts w:cs="Times New Roman"/>
          <w:szCs w:val="24"/>
        </w:rPr>
        <w:t>. Although</w:t>
      </w:r>
      <w:r w:rsidRPr="00CC122A">
        <w:rPr>
          <w:rFonts w:cs="Times New Roman"/>
          <w:szCs w:val="24"/>
        </w:rPr>
        <w:t xml:space="preserve"> there was a recovery from the great depression in the </w:t>
      </w:r>
      <w:r w:rsidR="0060541F" w:rsidRPr="00CC122A">
        <w:rPr>
          <w:rFonts w:cs="Times New Roman"/>
          <w:szCs w:val="24"/>
        </w:rPr>
        <w:t>Native</w:t>
      </w:r>
      <w:r w:rsidRPr="00CC122A">
        <w:rPr>
          <w:rFonts w:cs="Times New Roman"/>
          <w:szCs w:val="24"/>
        </w:rPr>
        <w:t xml:space="preserve"> American </w:t>
      </w:r>
      <w:r w:rsidR="0060541F" w:rsidRPr="00CC122A">
        <w:rPr>
          <w:rFonts w:cs="Times New Roman"/>
          <w:szCs w:val="24"/>
        </w:rPr>
        <w:t>community, they have been l</w:t>
      </w:r>
      <w:r w:rsidR="00707C24" w:rsidRPr="00CC122A">
        <w:rPr>
          <w:rFonts w:cs="Times New Roman"/>
          <w:szCs w:val="24"/>
        </w:rPr>
        <w:t xml:space="preserve">eft out of economic </w:t>
      </w:r>
      <w:r w:rsidR="0060541F" w:rsidRPr="00CC122A">
        <w:rPr>
          <w:rFonts w:cs="Times New Roman"/>
          <w:szCs w:val="24"/>
        </w:rPr>
        <w:t>prosperity. According</w:t>
      </w:r>
      <w:r w:rsidR="00707C24" w:rsidRPr="00CC122A">
        <w:rPr>
          <w:rFonts w:cs="Times New Roman"/>
          <w:szCs w:val="24"/>
        </w:rPr>
        <w:t xml:space="preserve"> to the </w:t>
      </w:r>
      <w:r w:rsidR="0060541F" w:rsidRPr="00CC122A">
        <w:rPr>
          <w:rFonts w:cs="Times New Roman"/>
          <w:szCs w:val="24"/>
        </w:rPr>
        <w:t>United States</w:t>
      </w:r>
      <w:r w:rsidR="00707C24" w:rsidRPr="00CC122A">
        <w:rPr>
          <w:rFonts w:cs="Times New Roman"/>
          <w:szCs w:val="24"/>
        </w:rPr>
        <w:t xml:space="preserve">' research, about 27 percent of the innate </w:t>
      </w:r>
      <w:r w:rsidR="0060541F" w:rsidRPr="00CC122A">
        <w:rPr>
          <w:rFonts w:cs="Times New Roman"/>
          <w:szCs w:val="24"/>
        </w:rPr>
        <w:t>Americans</w:t>
      </w:r>
      <w:r w:rsidR="00707C24" w:rsidRPr="00CC122A">
        <w:rPr>
          <w:rFonts w:cs="Times New Roman"/>
          <w:szCs w:val="24"/>
        </w:rPr>
        <w:t xml:space="preserve"> live in </w:t>
      </w:r>
      <w:r w:rsidR="0060541F" w:rsidRPr="00CC122A">
        <w:rPr>
          <w:rFonts w:cs="Times New Roman"/>
          <w:szCs w:val="24"/>
        </w:rPr>
        <w:t>poverty. In Montana, the</w:t>
      </w:r>
      <w:r w:rsidR="00707C24" w:rsidRPr="00CC122A">
        <w:rPr>
          <w:rFonts w:cs="Times New Roman"/>
          <w:szCs w:val="24"/>
        </w:rPr>
        <w:t xml:space="preserve"> </w:t>
      </w:r>
      <w:r w:rsidR="0060541F" w:rsidRPr="00CC122A">
        <w:rPr>
          <w:rFonts w:cs="Times New Roman"/>
          <w:szCs w:val="24"/>
        </w:rPr>
        <w:t>Blackfoot</w:t>
      </w:r>
      <w:r w:rsidR="00707C24" w:rsidRPr="00CC122A">
        <w:rPr>
          <w:rFonts w:cs="Times New Roman"/>
          <w:szCs w:val="24"/>
        </w:rPr>
        <w:t xml:space="preserve"> reservation has recorded an unemployment rate of more than 60 </w:t>
      </w:r>
      <w:r w:rsidR="0060541F" w:rsidRPr="00CC122A">
        <w:rPr>
          <w:rFonts w:cs="Times New Roman"/>
          <w:szCs w:val="24"/>
        </w:rPr>
        <w:t>percent</w:t>
      </w:r>
      <w:r w:rsidR="00AB437A" w:rsidRPr="00CC122A">
        <w:rPr>
          <w:rFonts w:cs="Times New Roman"/>
          <w:szCs w:val="24"/>
        </w:rPr>
        <w:t xml:space="preserve"> as the Sioux reservation in the south and north </w:t>
      </w:r>
      <w:r w:rsidR="0060541F" w:rsidRPr="00CC122A">
        <w:rPr>
          <w:rFonts w:cs="Times New Roman"/>
          <w:szCs w:val="24"/>
        </w:rPr>
        <w:t>Dakota</w:t>
      </w:r>
      <w:r w:rsidR="00AB437A" w:rsidRPr="00CC122A">
        <w:rPr>
          <w:rFonts w:cs="Times New Roman"/>
          <w:szCs w:val="24"/>
        </w:rPr>
        <w:t xml:space="preserve"> constitutes five of the united states' most impoverished counties.  </w:t>
      </w:r>
    </w:p>
    <w:p w:rsidR="0060541F" w:rsidRPr="00CC122A" w:rsidRDefault="00FE10C1" w:rsidP="00585C78">
      <w:pPr>
        <w:ind w:firstLine="0"/>
        <w:jc w:val="left"/>
        <w:rPr>
          <w:rFonts w:cs="Times New Roman"/>
          <w:b/>
          <w:szCs w:val="24"/>
        </w:rPr>
      </w:pPr>
      <w:r w:rsidRPr="00CC122A">
        <w:rPr>
          <w:rFonts w:cs="Times New Roman"/>
          <w:b/>
          <w:szCs w:val="24"/>
        </w:rPr>
        <w:t xml:space="preserve">Violence against Children and Women </w:t>
      </w:r>
    </w:p>
    <w:p w:rsidR="0060541F" w:rsidRPr="00CC122A" w:rsidRDefault="00FE10C1" w:rsidP="00585C78">
      <w:pPr>
        <w:ind w:firstLine="0"/>
        <w:jc w:val="left"/>
        <w:rPr>
          <w:rFonts w:cs="Times New Roman"/>
          <w:szCs w:val="24"/>
        </w:rPr>
      </w:pPr>
      <w:r w:rsidRPr="00CC122A">
        <w:rPr>
          <w:rFonts w:cs="Times New Roman"/>
          <w:szCs w:val="24"/>
        </w:rPr>
        <w:tab/>
        <w:t>More t</w:t>
      </w:r>
      <w:r w:rsidR="00A07A71" w:rsidRPr="00CC122A">
        <w:rPr>
          <w:rFonts w:cs="Times New Roman"/>
          <w:szCs w:val="24"/>
        </w:rPr>
        <w:t xml:space="preserve">han a quarter of all the native women have experienced physical </w:t>
      </w:r>
      <w:r w:rsidR="00A9235C" w:rsidRPr="00CC122A">
        <w:rPr>
          <w:rFonts w:cs="Times New Roman"/>
          <w:szCs w:val="24"/>
        </w:rPr>
        <w:t>abuse</w:t>
      </w:r>
      <w:r w:rsidR="00A07A71" w:rsidRPr="00CC122A">
        <w:rPr>
          <w:rFonts w:cs="Times New Roman"/>
          <w:szCs w:val="24"/>
        </w:rPr>
        <w:t>, for example, domestic violence</w:t>
      </w:r>
      <w:r w:rsidR="00A9235C" w:rsidRPr="00CC122A">
        <w:rPr>
          <w:rFonts w:cs="Times New Roman"/>
          <w:szCs w:val="24"/>
        </w:rPr>
        <w:t>, dating, stalking</w:t>
      </w:r>
      <w:r w:rsidR="00A07A71" w:rsidRPr="00CC122A">
        <w:rPr>
          <w:rFonts w:cs="Times New Roman"/>
          <w:szCs w:val="24"/>
        </w:rPr>
        <w:t xml:space="preserve">, or </w:t>
      </w:r>
      <w:r w:rsidR="00A9235C" w:rsidRPr="00CC122A">
        <w:rPr>
          <w:rFonts w:cs="Times New Roman"/>
          <w:szCs w:val="24"/>
        </w:rPr>
        <w:t xml:space="preserve">rape. According to scholarly research, one in three Native American women is exposed to physical trauma at various points in their life. On other reservations, Indian women are murdered at a higher rate than the national average. The department of justice's report indicates that the non-Americans perpetrate more than half of the rape and physical abuse experienced by the Indian </w:t>
      </w:r>
      <w:r w:rsidR="009B49E5" w:rsidRPr="00CC122A">
        <w:rPr>
          <w:rFonts w:cs="Times New Roman"/>
          <w:szCs w:val="24"/>
        </w:rPr>
        <w:t>women</w:t>
      </w:r>
      <w:r w:rsidR="009B49E5" w:rsidRPr="00CC122A">
        <w:rPr>
          <w:rFonts w:cs="Times New Roman"/>
          <w:szCs w:val="24"/>
          <w:shd w:val="clear" w:color="auto" w:fill="FFFFFF"/>
        </w:rPr>
        <w:t xml:space="preserve"> (Gurr, 2015)</w:t>
      </w:r>
      <w:r w:rsidR="00A9235C" w:rsidRPr="00CC122A">
        <w:rPr>
          <w:rFonts w:cs="Times New Roman"/>
          <w:szCs w:val="24"/>
        </w:rPr>
        <w:t>.</w:t>
      </w:r>
    </w:p>
    <w:p w:rsidR="005033D4" w:rsidRPr="00CC122A" w:rsidRDefault="00FE10C1" w:rsidP="00585C78">
      <w:pPr>
        <w:ind w:firstLine="0"/>
        <w:jc w:val="left"/>
        <w:rPr>
          <w:rFonts w:cs="Times New Roman"/>
          <w:b/>
          <w:szCs w:val="24"/>
        </w:rPr>
      </w:pPr>
      <w:r w:rsidRPr="00CC122A">
        <w:rPr>
          <w:rFonts w:cs="Times New Roman"/>
          <w:b/>
          <w:szCs w:val="24"/>
        </w:rPr>
        <w:t>Natural Resources Exploitation</w:t>
      </w:r>
    </w:p>
    <w:p w:rsidR="005033D4" w:rsidRPr="00CC122A" w:rsidRDefault="00FE10C1" w:rsidP="00585C78">
      <w:pPr>
        <w:ind w:firstLine="0"/>
        <w:jc w:val="left"/>
        <w:rPr>
          <w:rFonts w:cs="Times New Roman"/>
          <w:szCs w:val="24"/>
        </w:rPr>
      </w:pPr>
      <w:r w:rsidRPr="00CC122A">
        <w:rPr>
          <w:rFonts w:cs="Times New Roman"/>
          <w:b/>
          <w:szCs w:val="24"/>
        </w:rPr>
        <w:tab/>
      </w:r>
      <w:r w:rsidRPr="00CC122A">
        <w:rPr>
          <w:rFonts w:cs="Times New Roman"/>
          <w:szCs w:val="24"/>
        </w:rPr>
        <w:t xml:space="preserve">For example, most </w:t>
      </w:r>
      <w:r w:rsidR="000941C4" w:rsidRPr="00CC122A">
        <w:rPr>
          <w:rFonts w:cs="Times New Roman"/>
          <w:szCs w:val="24"/>
        </w:rPr>
        <w:t>Native</w:t>
      </w:r>
      <w:r w:rsidRPr="00CC122A">
        <w:rPr>
          <w:rFonts w:cs="Times New Roman"/>
          <w:szCs w:val="24"/>
        </w:rPr>
        <w:t xml:space="preserve"> American reservations are </w:t>
      </w:r>
      <w:r w:rsidR="000941C4" w:rsidRPr="00CC122A">
        <w:rPr>
          <w:rFonts w:cs="Times New Roman"/>
          <w:szCs w:val="24"/>
        </w:rPr>
        <w:t>gas, oil</w:t>
      </w:r>
      <w:r w:rsidRPr="00CC122A">
        <w:rPr>
          <w:rFonts w:cs="Times New Roman"/>
          <w:szCs w:val="24"/>
        </w:rPr>
        <w:t xml:space="preserve">, and </w:t>
      </w:r>
      <w:r w:rsidR="000941C4" w:rsidRPr="00CC122A">
        <w:rPr>
          <w:rFonts w:cs="Times New Roman"/>
          <w:szCs w:val="24"/>
        </w:rPr>
        <w:t>timber are</w:t>
      </w:r>
      <w:r w:rsidRPr="00CC122A">
        <w:rPr>
          <w:rFonts w:cs="Times New Roman"/>
          <w:szCs w:val="24"/>
        </w:rPr>
        <w:t xml:space="preserve"> highly </w:t>
      </w:r>
      <w:r w:rsidR="000941C4" w:rsidRPr="00CC122A">
        <w:rPr>
          <w:rFonts w:cs="Times New Roman"/>
          <w:szCs w:val="24"/>
        </w:rPr>
        <w:t>exploited. American</w:t>
      </w:r>
      <w:r w:rsidRPr="00CC122A">
        <w:rPr>
          <w:rFonts w:cs="Times New Roman"/>
          <w:szCs w:val="24"/>
        </w:rPr>
        <w:t xml:space="preserve"> </w:t>
      </w:r>
      <w:r w:rsidR="000941C4" w:rsidRPr="00CC122A">
        <w:rPr>
          <w:rFonts w:cs="Times New Roman"/>
          <w:szCs w:val="24"/>
        </w:rPr>
        <w:t>Indian</w:t>
      </w:r>
      <w:r w:rsidRPr="00CC122A">
        <w:rPr>
          <w:rFonts w:cs="Times New Roman"/>
          <w:szCs w:val="24"/>
        </w:rPr>
        <w:t xml:space="preserve"> territories in the west house gold have many times had crushed with gold </w:t>
      </w:r>
      <w:r w:rsidR="000941C4" w:rsidRPr="00CC122A">
        <w:rPr>
          <w:rFonts w:cs="Times New Roman"/>
          <w:szCs w:val="24"/>
        </w:rPr>
        <w:t>miners. Since</w:t>
      </w:r>
      <w:r w:rsidRPr="00CC122A">
        <w:rPr>
          <w:rFonts w:cs="Times New Roman"/>
          <w:szCs w:val="24"/>
        </w:rPr>
        <w:t xml:space="preserve"> these areas are rich</w:t>
      </w:r>
      <w:r w:rsidR="000941C4" w:rsidRPr="00CC122A">
        <w:rPr>
          <w:rFonts w:cs="Times New Roman"/>
          <w:szCs w:val="24"/>
        </w:rPr>
        <w:t xml:space="preserve"> in natural resources, they have been exploited for economic reasons, thus threatening climate change.</w:t>
      </w:r>
      <w:r w:rsidR="00E46619" w:rsidRPr="00CC122A">
        <w:rPr>
          <w:rFonts w:cs="Times New Roman"/>
          <w:szCs w:val="24"/>
        </w:rPr>
        <w:t xml:space="preserve"> In </w:t>
      </w:r>
      <w:r w:rsidR="00984108" w:rsidRPr="00CC122A">
        <w:rPr>
          <w:rFonts w:cs="Times New Roman"/>
          <w:szCs w:val="24"/>
        </w:rPr>
        <w:t>areas</w:t>
      </w:r>
      <w:r w:rsidR="00E46619" w:rsidRPr="00CC122A">
        <w:rPr>
          <w:rFonts w:cs="Times New Roman"/>
          <w:szCs w:val="24"/>
        </w:rPr>
        <w:t xml:space="preserve"> such as North Dakota and northern </w:t>
      </w:r>
      <w:r w:rsidR="00984108" w:rsidRPr="00CC122A">
        <w:rPr>
          <w:rFonts w:cs="Times New Roman"/>
          <w:szCs w:val="24"/>
        </w:rPr>
        <w:t>Alberta</w:t>
      </w:r>
      <w:r w:rsidR="00E46619" w:rsidRPr="00CC122A">
        <w:rPr>
          <w:rFonts w:cs="Times New Roman"/>
          <w:szCs w:val="24"/>
        </w:rPr>
        <w:t xml:space="preserve">, hydraulic fracturing and </w:t>
      </w:r>
      <w:r w:rsidR="00984108" w:rsidRPr="00CC122A">
        <w:rPr>
          <w:rFonts w:cs="Times New Roman"/>
          <w:szCs w:val="24"/>
        </w:rPr>
        <w:t>pipelines</w:t>
      </w:r>
      <w:r w:rsidR="00E46619" w:rsidRPr="00CC122A">
        <w:rPr>
          <w:rFonts w:cs="Times New Roman"/>
          <w:szCs w:val="24"/>
        </w:rPr>
        <w:t xml:space="preserve"> pollute the environment violating treaty rights</w:t>
      </w:r>
      <w:r w:rsidR="00984108" w:rsidRPr="00CC122A">
        <w:rPr>
          <w:rFonts w:cs="Times New Roman"/>
          <w:szCs w:val="24"/>
        </w:rPr>
        <w:t>, thus contributing to climate change and threatening the environment</w:t>
      </w:r>
      <w:r w:rsidR="00CC122A" w:rsidRPr="00CC122A">
        <w:rPr>
          <w:rFonts w:cs="Times New Roman"/>
          <w:szCs w:val="24"/>
        </w:rPr>
        <w:t xml:space="preserve"> </w:t>
      </w:r>
      <w:r w:rsidR="00CC122A" w:rsidRPr="00CC122A">
        <w:rPr>
          <w:rFonts w:cs="Times New Roman"/>
          <w:szCs w:val="24"/>
          <w:shd w:val="clear" w:color="auto" w:fill="FFFFFF"/>
        </w:rPr>
        <w:t>(Berglund &amp; Roush, 2011)</w:t>
      </w:r>
      <w:r w:rsidR="00984108" w:rsidRPr="00CC122A">
        <w:rPr>
          <w:rFonts w:cs="Times New Roman"/>
          <w:szCs w:val="24"/>
        </w:rPr>
        <w:t>.</w:t>
      </w:r>
    </w:p>
    <w:p w:rsidR="000941C4" w:rsidRPr="00CC122A" w:rsidRDefault="00FE10C1" w:rsidP="00585C78">
      <w:pPr>
        <w:ind w:firstLine="0"/>
        <w:jc w:val="left"/>
        <w:rPr>
          <w:rFonts w:cs="Times New Roman"/>
          <w:szCs w:val="24"/>
        </w:rPr>
      </w:pPr>
      <w:r w:rsidRPr="00CC122A">
        <w:rPr>
          <w:rFonts w:cs="Times New Roman"/>
          <w:b/>
          <w:szCs w:val="24"/>
        </w:rPr>
        <w:t>Limited Financial Institution</w:t>
      </w:r>
    </w:p>
    <w:p w:rsidR="000941C4" w:rsidRPr="00CC122A" w:rsidRDefault="00FE10C1" w:rsidP="00585C78">
      <w:pPr>
        <w:ind w:firstLine="0"/>
        <w:jc w:val="left"/>
        <w:rPr>
          <w:rFonts w:cs="Times New Roman"/>
          <w:szCs w:val="24"/>
        </w:rPr>
      </w:pPr>
      <w:r w:rsidRPr="00CC122A">
        <w:rPr>
          <w:rFonts w:cs="Times New Roman"/>
          <w:szCs w:val="24"/>
        </w:rPr>
        <w:t xml:space="preserve"> There is an occurrence of dearth </w:t>
      </w:r>
      <w:r w:rsidR="00B41B23" w:rsidRPr="00CC122A">
        <w:rPr>
          <w:rFonts w:cs="Times New Roman"/>
          <w:szCs w:val="24"/>
        </w:rPr>
        <w:t>Native</w:t>
      </w:r>
      <w:r w:rsidRPr="00CC122A">
        <w:rPr>
          <w:rFonts w:cs="Times New Roman"/>
          <w:szCs w:val="24"/>
        </w:rPr>
        <w:t xml:space="preserve"> American </w:t>
      </w:r>
      <w:r w:rsidR="00B41B23" w:rsidRPr="00CC122A">
        <w:rPr>
          <w:rFonts w:cs="Times New Roman"/>
          <w:szCs w:val="24"/>
        </w:rPr>
        <w:t xml:space="preserve">society. </w:t>
      </w:r>
      <w:r w:rsidRPr="00CC122A">
        <w:rPr>
          <w:rFonts w:cs="Times New Roman"/>
          <w:szCs w:val="24"/>
        </w:rPr>
        <w:t>In most societies, the federal government held the land in trust, making it difficult for the natives to leverage</w:t>
      </w:r>
      <w:r w:rsidR="00B41B23" w:rsidRPr="00CC122A">
        <w:rPr>
          <w:rFonts w:cs="Times New Roman"/>
          <w:szCs w:val="24"/>
        </w:rPr>
        <w:t xml:space="preserve"> them in collecting loans as the individuals will use to set up businesses. According to research by the Bureau of Indian Affairs, more than 55 million acres of land are held by the government, resulting in stunted economic growth in these </w:t>
      </w:r>
      <w:r w:rsidR="00984108" w:rsidRPr="00CC122A">
        <w:rPr>
          <w:rFonts w:cs="Times New Roman"/>
          <w:szCs w:val="24"/>
        </w:rPr>
        <w:t>areas. The</w:t>
      </w:r>
      <w:r w:rsidR="00D27D64" w:rsidRPr="00CC122A">
        <w:rPr>
          <w:rFonts w:cs="Times New Roman"/>
          <w:szCs w:val="24"/>
        </w:rPr>
        <w:t xml:space="preserve"> native </w:t>
      </w:r>
      <w:r w:rsidR="00984108" w:rsidRPr="00CC122A">
        <w:rPr>
          <w:rFonts w:cs="Times New Roman"/>
          <w:szCs w:val="24"/>
        </w:rPr>
        <w:t>Americans</w:t>
      </w:r>
      <w:r w:rsidR="00D27D64" w:rsidRPr="00CC122A">
        <w:rPr>
          <w:rFonts w:cs="Times New Roman"/>
          <w:szCs w:val="24"/>
        </w:rPr>
        <w:t xml:space="preserve"> do not own her reservation lands. This prevents them from leveraging their assets for quick loans, hindering economic growth and difficulties in starting businesses in the area. Also,</w:t>
      </w:r>
      <w:r w:rsidR="0063467F" w:rsidRPr="00CC122A">
        <w:rPr>
          <w:rFonts w:cs="Times New Roman"/>
          <w:szCs w:val="24"/>
        </w:rPr>
        <w:t xml:space="preserve"> about 15 percent of the America Indians are unbanked; thus, they lack the essential </w:t>
      </w:r>
      <w:r w:rsidR="00984108" w:rsidRPr="00CC122A">
        <w:rPr>
          <w:rFonts w:cs="Times New Roman"/>
          <w:szCs w:val="24"/>
        </w:rPr>
        <w:t>financial</w:t>
      </w:r>
      <w:r w:rsidR="0063467F" w:rsidRPr="00CC122A">
        <w:rPr>
          <w:rFonts w:cs="Times New Roman"/>
          <w:szCs w:val="24"/>
        </w:rPr>
        <w:t xml:space="preserve"> resources required to succeed. </w:t>
      </w:r>
    </w:p>
    <w:p w:rsidR="00B41B23" w:rsidRPr="00CC122A" w:rsidRDefault="00FE10C1" w:rsidP="00585C78">
      <w:pPr>
        <w:ind w:firstLine="0"/>
        <w:jc w:val="left"/>
        <w:rPr>
          <w:rFonts w:cs="Times New Roman"/>
          <w:b/>
          <w:szCs w:val="24"/>
        </w:rPr>
      </w:pPr>
      <w:r w:rsidRPr="00CC122A">
        <w:rPr>
          <w:rFonts w:cs="Times New Roman"/>
          <w:b/>
          <w:szCs w:val="24"/>
        </w:rPr>
        <w:t>Health</w:t>
      </w:r>
      <w:r w:rsidR="0063467F" w:rsidRPr="00CC122A">
        <w:rPr>
          <w:rFonts w:cs="Times New Roman"/>
          <w:b/>
          <w:szCs w:val="24"/>
        </w:rPr>
        <w:t xml:space="preserve"> </w:t>
      </w:r>
      <w:r w:rsidRPr="00CC122A">
        <w:rPr>
          <w:rFonts w:cs="Times New Roman"/>
          <w:b/>
          <w:szCs w:val="24"/>
        </w:rPr>
        <w:t>care Issues</w:t>
      </w:r>
    </w:p>
    <w:p w:rsidR="00984108" w:rsidRPr="00CC122A" w:rsidRDefault="00FE10C1" w:rsidP="00585C78">
      <w:pPr>
        <w:ind w:firstLine="0"/>
        <w:jc w:val="left"/>
        <w:rPr>
          <w:rFonts w:cs="Times New Roman"/>
          <w:szCs w:val="24"/>
        </w:rPr>
      </w:pPr>
      <w:r w:rsidRPr="00CC122A">
        <w:rPr>
          <w:rFonts w:cs="Times New Roman"/>
          <w:b/>
          <w:szCs w:val="24"/>
        </w:rPr>
        <w:tab/>
      </w:r>
      <w:r w:rsidRPr="00CC122A">
        <w:rPr>
          <w:rFonts w:cs="Times New Roman"/>
          <w:szCs w:val="24"/>
        </w:rPr>
        <w:t xml:space="preserve">The majority of </w:t>
      </w:r>
      <w:r w:rsidR="00681310" w:rsidRPr="00CC122A">
        <w:rPr>
          <w:rFonts w:cs="Times New Roman"/>
          <w:szCs w:val="24"/>
        </w:rPr>
        <w:t>Native</w:t>
      </w:r>
      <w:r w:rsidRPr="00CC122A">
        <w:rPr>
          <w:rFonts w:cs="Times New Roman"/>
          <w:szCs w:val="24"/>
        </w:rPr>
        <w:t xml:space="preserve"> </w:t>
      </w:r>
      <w:r w:rsidR="00681310" w:rsidRPr="00CC122A">
        <w:rPr>
          <w:rFonts w:cs="Times New Roman"/>
          <w:szCs w:val="24"/>
        </w:rPr>
        <w:t>Americans</w:t>
      </w:r>
      <w:r w:rsidRPr="00CC122A">
        <w:rPr>
          <w:rFonts w:cs="Times New Roman"/>
          <w:szCs w:val="24"/>
        </w:rPr>
        <w:t xml:space="preserve"> live in poor health conditions in places associated with limited healthcare </w:t>
      </w:r>
      <w:r w:rsidR="00681310" w:rsidRPr="00CC122A">
        <w:rPr>
          <w:rFonts w:cs="Times New Roman"/>
          <w:szCs w:val="24"/>
        </w:rPr>
        <w:t>facilities. Such</w:t>
      </w:r>
      <w:r w:rsidRPr="00CC122A">
        <w:rPr>
          <w:rFonts w:cs="Times New Roman"/>
          <w:szCs w:val="24"/>
        </w:rPr>
        <w:t xml:space="preserve"> a </w:t>
      </w:r>
      <w:r w:rsidR="00681310" w:rsidRPr="00CC122A">
        <w:rPr>
          <w:rFonts w:cs="Times New Roman"/>
          <w:szCs w:val="24"/>
        </w:rPr>
        <w:t>disparity</w:t>
      </w:r>
      <w:r w:rsidRPr="00CC122A">
        <w:rPr>
          <w:rFonts w:cs="Times New Roman"/>
          <w:szCs w:val="24"/>
        </w:rPr>
        <w:t xml:space="preserve"> has led to a high obesity </w:t>
      </w:r>
      <w:r w:rsidR="00681310" w:rsidRPr="00CC122A">
        <w:rPr>
          <w:rFonts w:cs="Times New Roman"/>
          <w:szCs w:val="24"/>
        </w:rPr>
        <w:t>rate, HIV</w:t>
      </w:r>
      <w:r w:rsidRPr="00CC122A">
        <w:rPr>
          <w:rFonts w:cs="Times New Roman"/>
          <w:szCs w:val="24"/>
        </w:rPr>
        <w:t>/AIDS</w:t>
      </w:r>
      <w:r w:rsidR="002070B1" w:rsidRPr="00CC122A">
        <w:rPr>
          <w:rFonts w:cs="Times New Roman"/>
          <w:szCs w:val="24"/>
        </w:rPr>
        <w:t xml:space="preserve">, and </w:t>
      </w:r>
      <w:r w:rsidR="00681310" w:rsidRPr="00CC122A">
        <w:rPr>
          <w:rFonts w:cs="Times New Roman"/>
          <w:szCs w:val="24"/>
        </w:rPr>
        <w:t>diabetes. The</w:t>
      </w:r>
      <w:r w:rsidR="002070B1" w:rsidRPr="00CC122A">
        <w:rPr>
          <w:rFonts w:cs="Times New Roman"/>
          <w:szCs w:val="24"/>
        </w:rPr>
        <w:t xml:space="preserve"> health </w:t>
      </w:r>
      <w:r w:rsidR="00681310" w:rsidRPr="00CC122A">
        <w:rPr>
          <w:rFonts w:cs="Times New Roman"/>
          <w:szCs w:val="24"/>
        </w:rPr>
        <w:t>Indian</w:t>
      </w:r>
      <w:r w:rsidR="002070B1" w:rsidRPr="00CC122A">
        <w:rPr>
          <w:rFonts w:cs="Times New Roman"/>
          <w:szCs w:val="24"/>
        </w:rPr>
        <w:t xml:space="preserve"> </w:t>
      </w:r>
      <w:r w:rsidR="00681310" w:rsidRPr="00CC122A">
        <w:rPr>
          <w:rFonts w:cs="Times New Roman"/>
          <w:szCs w:val="24"/>
        </w:rPr>
        <w:t>service. However</w:t>
      </w:r>
      <w:r w:rsidR="002070B1" w:rsidRPr="00CC122A">
        <w:rPr>
          <w:rFonts w:cs="Times New Roman"/>
          <w:szCs w:val="24"/>
        </w:rPr>
        <w:t xml:space="preserve">, the </w:t>
      </w:r>
      <w:r w:rsidR="00681310" w:rsidRPr="00CC122A">
        <w:rPr>
          <w:rFonts w:cs="Times New Roman"/>
          <w:szCs w:val="24"/>
        </w:rPr>
        <w:t>Indian</w:t>
      </w:r>
      <w:r w:rsidR="002070B1" w:rsidRPr="00CC122A">
        <w:rPr>
          <w:rFonts w:cs="Times New Roman"/>
          <w:szCs w:val="24"/>
        </w:rPr>
        <w:t xml:space="preserve"> health service has been established to provide health services to this community. A third of the total number of native </w:t>
      </w:r>
      <w:r w:rsidR="00681310" w:rsidRPr="00CC122A">
        <w:rPr>
          <w:rFonts w:cs="Times New Roman"/>
          <w:szCs w:val="24"/>
        </w:rPr>
        <w:t>Americans</w:t>
      </w:r>
      <w:r w:rsidR="002070B1" w:rsidRPr="00CC122A">
        <w:rPr>
          <w:rFonts w:cs="Times New Roman"/>
          <w:szCs w:val="24"/>
        </w:rPr>
        <w:t xml:space="preserve"> is supposed to benefit from the </w:t>
      </w:r>
      <w:r w:rsidR="00681310" w:rsidRPr="00CC122A">
        <w:rPr>
          <w:rFonts w:cs="Times New Roman"/>
          <w:szCs w:val="24"/>
        </w:rPr>
        <w:t>project. Besides</w:t>
      </w:r>
      <w:r w:rsidR="002070B1" w:rsidRPr="00CC122A">
        <w:rPr>
          <w:rFonts w:cs="Times New Roman"/>
          <w:szCs w:val="24"/>
        </w:rPr>
        <w:t xml:space="preserve">, the </w:t>
      </w:r>
      <w:r w:rsidR="00681310" w:rsidRPr="00CC122A">
        <w:rPr>
          <w:rFonts w:cs="Times New Roman"/>
          <w:szCs w:val="24"/>
        </w:rPr>
        <w:t>Indian</w:t>
      </w:r>
      <w:r w:rsidR="002070B1" w:rsidRPr="00CC122A">
        <w:rPr>
          <w:rFonts w:cs="Times New Roman"/>
          <w:szCs w:val="24"/>
        </w:rPr>
        <w:t xml:space="preserve"> health service suffers from inadequate funding, and many of the facilities do not have basic amenities for </w:t>
      </w:r>
      <w:r w:rsidR="00681310" w:rsidRPr="00CC122A">
        <w:rPr>
          <w:rFonts w:cs="Times New Roman"/>
          <w:szCs w:val="24"/>
        </w:rPr>
        <w:t>the provision</w:t>
      </w:r>
      <w:r w:rsidR="002070B1" w:rsidRPr="00CC122A">
        <w:rPr>
          <w:rFonts w:cs="Times New Roman"/>
          <w:szCs w:val="24"/>
        </w:rPr>
        <w:t xml:space="preserve"> of excellent and quality healthcare </w:t>
      </w:r>
      <w:r w:rsidR="00681310" w:rsidRPr="00CC122A">
        <w:rPr>
          <w:rFonts w:cs="Times New Roman"/>
          <w:szCs w:val="24"/>
        </w:rPr>
        <w:t>services.</w:t>
      </w:r>
    </w:p>
    <w:p w:rsidR="00DE3514" w:rsidRPr="00CC122A" w:rsidRDefault="00FE10C1" w:rsidP="00984108">
      <w:pPr>
        <w:jc w:val="left"/>
        <w:rPr>
          <w:rFonts w:cs="Times New Roman"/>
          <w:szCs w:val="24"/>
        </w:rPr>
      </w:pPr>
      <w:r w:rsidRPr="00CC122A">
        <w:rPr>
          <w:rFonts w:cs="Times New Roman"/>
          <w:szCs w:val="24"/>
        </w:rPr>
        <w:t xml:space="preserve"> Also, there is an issue about the community's health facilities; this makes it challenging to access these </w:t>
      </w:r>
      <w:r w:rsidR="00984108" w:rsidRPr="00CC122A">
        <w:rPr>
          <w:rFonts w:cs="Times New Roman"/>
          <w:szCs w:val="24"/>
        </w:rPr>
        <w:t>facilities. Matters</w:t>
      </w:r>
      <w:r w:rsidR="000C4CCF" w:rsidRPr="00CC122A">
        <w:rPr>
          <w:rFonts w:cs="Times New Roman"/>
          <w:szCs w:val="24"/>
        </w:rPr>
        <w:t xml:space="preserve"> concerning health care leave the </w:t>
      </w:r>
      <w:r w:rsidR="00984108" w:rsidRPr="00CC122A">
        <w:rPr>
          <w:rFonts w:cs="Times New Roman"/>
          <w:szCs w:val="24"/>
        </w:rPr>
        <w:t>Native</w:t>
      </w:r>
      <w:r w:rsidR="000C4CCF" w:rsidRPr="00CC122A">
        <w:rPr>
          <w:rFonts w:cs="Times New Roman"/>
          <w:szCs w:val="24"/>
        </w:rPr>
        <w:t xml:space="preserve"> </w:t>
      </w:r>
      <w:r w:rsidR="00984108" w:rsidRPr="00CC122A">
        <w:rPr>
          <w:rFonts w:cs="Times New Roman"/>
          <w:szCs w:val="24"/>
        </w:rPr>
        <w:t>Americans</w:t>
      </w:r>
      <w:r w:rsidR="000C4CCF" w:rsidRPr="00CC122A">
        <w:rPr>
          <w:rFonts w:cs="Times New Roman"/>
          <w:szCs w:val="24"/>
        </w:rPr>
        <w:t xml:space="preserve"> disadvantaged compared with the rest of the </w:t>
      </w:r>
      <w:r w:rsidR="00984108" w:rsidRPr="00CC122A">
        <w:rPr>
          <w:rFonts w:cs="Times New Roman"/>
          <w:szCs w:val="24"/>
        </w:rPr>
        <w:t>United States</w:t>
      </w:r>
      <w:r w:rsidR="000C4CCF" w:rsidRPr="00CC122A">
        <w:rPr>
          <w:rFonts w:cs="Times New Roman"/>
          <w:szCs w:val="24"/>
        </w:rPr>
        <w:t xml:space="preserve"> </w:t>
      </w:r>
      <w:r w:rsidR="00B0597A" w:rsidRPr="00CC122A">
        <w:rPr>
          <w:rFonts w:cs="Times New Roman"/>
          <w:szCs w:val="24"/>
        </w:rPr>
        <w:t>population. Majority</w:t>
      </w:r>
      <w:r w:rsidR="000C4CCF" w:rsidRPr="00CC122A">
        <w:rPr>
          <w:rFonts w:cs="Times New Roman"/>
          <w:szCs w:val="24"/>
        </w:rPr>
        <w:t xml:space="preserve"> of the Alaska </w:t>
      </w:r>
      <w:r w:rsidR="00B0597A" w:rsidRPr="00CC122A">
        <w:rPr>
          <w:rFonts w:cs="Times New Roman"/>
          <w:szCs w:val="24"/>
        </w:rPr>
        <w:t>Native</w:t>
      </w:r>
      <w:r w:rsidR="00431690" w:rsidRPr="00CC122A">
        <w:rPr>
          <w:rFonts w:cs="Times New Roman"/>
          <w:szCs w:val="24"/>
        </w:rPr>
        <w:t xml:space="preserve"> </w:t>
      </w:r>
      <w:r w:rsidR="00B0597A" w:rsidRPr="00CC122A">
        <w:rPr>
          <w:rFonts w:cs="Times New Roman"/>
          <w:szCs w:val="24"/>
        </w:rPr>
        <w:t>Americans</w:t>
      </w:r>
      <w:r w:rsidR="00431690" w:rsidRPr="00CC122A">
        <w:rPr>
          <w:rFonts w:cs="Times New Roman"/>
          <w:szCs w:val="24"/>
        </w:rPr>
        <w:t>' death rate than the general US population in categories including diabetes Mellitus</w:t>
      </w:r>
      <w:r w:rsidR="00B0597A" w:rsidRPr="00CC122A">
        <w:rPr>
          <w:rFonts w:cs="Times New Roman"/>
          <w:szCs w:val="24"/>
        </w:rPr>
        <w:t>, suicide</w:t>
      </w:r>
      <w:r w:rsidR="00431690" w:rsidRPr="00CC122A">
        <w:rPr>
          <w:rFonts w:cs="Times New Roman"/>
          <w:szCs w:val="24"/>
        </w:rPr>
        <w:t>, and chronic liver disease.</w:t>
      </w:r>
    </w:p>
    <w:p w:rsidR="00B0597A" w:rsidRPr="00CC122A" w:rsidRDefault="00FE10C1" w:rsidP="00585C78">
      <w:pPr>
        <w:ind w:firstLine="0"/>
        <w:jc w:val="left"/>
        <w:rPr>
          <w:rFonts w:cs="Times New Roman"/>
          <w:szCs w:val="24"/>
        </w:rPr>
      </w:pPr>
      <w:r w:rsidRPr="00CC122A">
        <w:rPr>
          <w:rFonts w:cs="Times New Roman"/>
          <w:szCs w:val="24"/>
        </w:rPr>
        <w:tab/>
      </w:r>
      <w:r w:rsidR="00F34CD7" w:rsidRPr="00CC122A">
        <w:rPr>
          <w:rFonts w:cs="Times New Roman"/>
          <w:szCs w:val="24"/>
        </w:rPr>
        <w:t xml:space="preserve">The majority of </w:t>
      </w:r>
      <w:r w:rsidR="00984108" w:rsidRPr="00CC122A">
        <w:rPr>
          <w:rFonts w:cs="Times New Roman"/>
          <w:szCs w:val="24"/>
        </w:rPr>
        <w:t>Native</w:t>
      </w:r>
      <w:r w:rsidR="00F34CD7" w:rsidRPr="00CC122A">
        <w:rPr>
          <w:rFonts w:cs="Times New Roman"/>
          <w:szCs w:val="24"/>
        </w:rPr>
        <w:t xml:space="preserve"> </w:t>
      </w:r>
      <w:r w:rsidR="00984108" w:rsidRPr="00CC122A">
        <w:rPr>
          <w:rFonts w:cs="Times New Roman"/>
          <w:szCs w:val="24"/>
        </w:rPr>
        <w:t>Americans</w:t>
      </w:r>
      <w:r w:rsidR="00F34CD7" w:rsidRPr="00CC122A">
        <w:rPr>
          <w:rFonts w:cs="Times New Roman"/>
          <w:szCs w:val="24"/>
        </w:rPr>
        <w:t xml:space="preserve"> are the most disadvantaged group in the </w:t>
      </w:r>
      <w:r w:rsidR="00984108" w:rsidRPr="00CC122A">
        <w:rPr>
          <w:rFonts w:cs="Times New Roman"/>
          <w:szCs w:val="24"/>
        </w:rPr>
        <w:t>United States. When</w:t>
      </w:r>
      <w:r w:rsidR="00F34CD7" w:rsidRPr="00CC122A">
        <w:rPr>
          <w:rFonts w:cs="Times New Roman"/>
          <w:szCs w:val="24"/>
        </w:rPr>
        <w:t xml:space="preserve"> a comparison is made to other </w:t>
      </w:r>
      <w:r w:rsidR="00984108" w:rsidRPr="00CC122A">
        <w:rPr>
          <w:rFonts w:cs="Times New Roman"/>
          <w:szCs w:val="24"/>
        </w:rPr>
        <w:t>impoverished</w:t>
      </w:r>
      <w:r w:rsidR="00F34CD7" w:rsidRPr="00CC122A">
        <w:rPr>
          <w:rFonts w:cs="Times New Roman"/>
          <w:szCs w:val="24"/>
        </w:rPr>
        <w:t xml:space="preserve"> areas in the U.S, there are similarities in terms of </w:t>
      </w:r>
      <w:r w:rsidR="00984108" w:rsidRPr="00CC122A">
        <w:rPr>
          <w:rFonts w:cs="Times New Roman"/>
          <w:szCs w:val="24"/>
        </w:rPr>
        <w:t>violence, drug</w:t>
      </w:r>
      <w:r w:rsidR="00F34CD7" w:rsidRPr="00CC122A">
        <w:rPr>
          <w:rFonts w:cs="Times New Roman"/>
          <w:szCs w:val="24"/>
        </w:rPr>
        <w:t xml:space="preserve"> </w:t>
      </w:r>
      <w:r w:rsidR="00845917" w:rsidRPr="00CC122A">
        <w:rPr>
          <w:rFonts w:cs="Times New Roman"/>
          <w:szCs w:val="24"/>
        </w:rPr>
        <w:t>use, teen</w:t>
      </w:r>
      <w:r w:rsidR="00F34CD7" w:rsidRPr="00CC122A">
        <w:rPr>
          <w:rFonts w:cs="Times New Roman"/>
          <w:szCs w:val="24"/>
        </w:rPr>
        <w:t xml:space="preserve"> pregnancy, and single motherhood</w:t>
      </w:r>
      <w:r w:rsidR="00774717" w:rsidRPr="00CC122A">
        <w:rPr>
          <w:rFonts w:cs="Times New Roman"/>
          <w:szCs w:val="24"/>
        </w:rPr>
        <w:t>. It</w:t>
      </w:r>
      <w:r w:rsidR="0063467F" w:rsidRPr="00CC122A">
        <w:rPr>
          <w:rFonts w:cs="Times New Roman"/>
          <w:szCs w:val="24"/>
        </w:rPr>
        <w:t xml:space="preserve"> </w:t>
      </w:r>
      <w:r w:rsidR="00774717" w:rsidRPr="00CC122A">
        <w:rPr>
          <w:rFonts w:cs="Times New Roman"/>
          <w:szCs w:val="24"/>
        </w:rPr>
        <w:t>is believed that the core of the problem is federal government subsidies primarily cause</w:t>
      </w:r>
      <w:r w:rsidR="00984108" w:rsidRPr="00CC122A">
        <w:rPr>
          <w:rFonts w:cs="Times New Roman"/>
          <w:szCs w:val="24"/>
        </w:rPr>
        <w:t xml:space="preserve"> family disintegration. Although</w:t>
      </w:r>
      <w:r w:rsidR="0063467F" w:rsidRPr="00CC122A">
        <w:rPr>
          <w:rFonts w:cs="Times New Roman"/>
          <w:szCs w:val="24"/>
        </w:rPr>
        <w:t xml:space="preserve"> most Alaska natives and </w:t>
      </w:r>
      <w:r w:rsidR="00984108" w:rsidRPr="00CC122A">
        <w:rPr>
          <w:rFonts w:cs="Times New Roman"/>
          <w:szCs w:val="24"/>
        </w:rPr>
        <w:t>Native</w:t>
      </w:r>
      <w:r w:rsidR="0063467F" w:rsidRPr="00CC122A">
        <w:rPr>
          <w:rFonts w:cs="Times New Roman"/>
          <w:szCs w:val="24"/>
        </w:rPr>
        <w:t xml:space="preserve"> </w:t>
      </w:r>
      <w:r w:rsidR="00984108" w:rsidRPr="00CC122A">
        <w:rPr>
          <w:rFonts w:cs="Times New Roman"/>
          <w:szCs w:val="24"/>
        </w:rPr>
        <w:t>Americans</w:t>
      </w:r>
      <w:r w:rsidR="0063467F" w:rsidRPr="00CC122A">
        <w:rPr>
          <w:rFonts w:cs="Times New Roman"/>
          <w:szCs w:val="24"/>
        </w:rPr>
        <w:t xml:space="preserve"> are eligible to receive healthcare </w:t>
      </w:r>
      <w:r w:rsidR="00984108" w:rsidRPr="00CC122A">
        <w:rPr>
          <w:rFonts w:cs="Times New Roman"/>
          <w:szCs w:val="24"/>
        </w:rPr>
        <w:t>services, almost</w:t>
      </w:r>
      <w:r w:rsidR="0063467F" w:rsidRPr="00CC122A">
        <w:rPr>
          <w:rFonts w:cs="Times New Roman"/>
          <w:szCs w:val="24"/>
        </w:rPr>
        <w:t xml:space="preserve"> a third are </w:t>
      </w:r>
      <w:r w:rsidR="00984108" w:rsidRPr="00CC122A">
        <w:rPr>
          <w:rFonts w:cs="Times New Roman"/>
          <w:szCs w:val="24"/>
        </w:rPr>
        <w:t xml:space="preserve">uninsured. </w:t>
      </w:r>
      <w:r w:rsidR="0063467F" w:rsidRPr="00CC122A">
        <w:rPr>
          <w:rFonts w:cs="Times New Roman"/>
          <w:szCs w:val="24"/>
        </w:rPr>
        <w:t xml:space="preserve">Like how most state agencies serve native </w:t>
      </w:r>
      <w:r w:rsidR="00984108" w:rsidRPr="00CC122A">
        <w:rPr>
          <w:rFonts w:cs="Times New Roman"/>
          <w:szCs w:val="24"/>
        </w:rPr>
        <w:t>communities, local</w:t>
      </w:r>
      <w:r w:rsidR="0063467F" w:rsidRPr="00CC122A">
        <w:rPr>
          <w:rFonts w:cs="Times New Roman"/>
          <w:szCs w:val="24"/>
        </w:rPr>
        <w:t xml:space="preserve"> HIS facilities lack essential services such as emergency </w:t>
      </w:r>
      <w:r w:rsidR="00984108" w:rsidRPr="00CC122A">
        <w:rPr>
          <w:rFonts w:cs="Times New Roman"/>
          <w:szCs w:val="24"/>
        </w:rPr>
        <w:t>contraception</w:t>
      </w:r>
      <w:r w:rsidR="0063467F" w:rsidRPr="00CC122A">
        <w:rPr>
          <w:rFonts w:cs="Times New Roman"/>
          <w:szCs w:val="24"/>
        </w:rPr>
        <w:t>, forcing them to seek medical care elsewhere.</w:t>
      </w:r>
    </w:p>
    <w:p w:rsidR="00DE3514" w:rsidRPr="00CC122A" w:rsidRDefault="00FE10C1" w:rsidP="00585C78">
      <w:pPr>
        <w:ind w:firstLine="0"/>
        <w:jc w:val="left"/>
        <w:rPr>
          <w:rFonts w:cs="Times New Roman"/>
          <w:b/>
          <w:szCs w:val="24"/>
        </w:rPr>
      </w:pPr>
      <w:r w:rsidRPr="00CC122A">
        <w:rPr>
          <w:rFonts w:cs="Times New Roman"/>
          <w:b/>
          <w:szCs w:val="24"/>
        </w:rPr>
        <w:t>Poor Quality Housing</w:t>
      </w:r>
    </w:p>
    <w:p w:rsidR="00DE3514" w:rsidRPr="00CC122A" w:rsidRDefault="00FE10C1" w:rsidP="00585C78">
      <w:pPr>
        <w:ind w:firstLine="0"/>
        <w:jc w:val="left"/>
        <w:rPr>
          <w:rFonts w:cs="Times New Roman"/>
          <w:szCs w:val="24"/>
        </w:rPr>
      </w:pPr>
      <w:r w:rsidRPr="00CC122A">
        <w:rPr>
          <w:rFonts w:cs="Times New Roman"/>
          <w:b/>
          <w:szCs w:val="24"/>
        </w:rPr>
        <w:tab/>
      </w:r>
      <w:r w:rsidRPr="00CC122A">
        <w:rPr>
          <w:rFonts w:cs="Times New Roman"/>
          <w:szCs w:val="24"/>
        </w:rPr>
        <w:t xml:space="preserve">As a result of the high poverty rate among Native American communities, many individuals live in poor and overcrowded conditions on the reservations. Statistics show that there are more than 80,000 under-housed and homeless Native Americans. Several individuals live in poor conditions compared to the living conditions of third world </w:t>
      </w:r>
      <w:r w:rsidR="00681310" w:rsidRPr="00CC122A">
        <w:rPr>
          <w:rFonts w:cs="Times New Roman"/>
          <w:szCs w:val="24"/>
        </w:rPr>
        <w:t>countries. Currently, more</w:t>
      </w:r>
      <w:r w:rsidRPr="00CC122A">
        <w:rPr>
          <w:rFonts w:cs="Times New Roman"/>
          <w:szCs w:val="24"/>
        </w:rPr>
        <w:t xml:space="preserve"> than half of the American Indians live in </w:t>
      </w:r>
      <w:r w:rsidR="00681310" w:rsidRPr="00CC122A">
        <w:rPr>
          <w:rFonts w:cs="Times New Roman"/>
          <w:szCs w:val="24"/>
        </w:rPr>
        <w:t>overcrowded</w:t>
      </w:r>
      <w:r w:rsidRPr="00CC122A">
        <w:rPr>
          <w:rFonts w:cs="Times New Roman"/>
          <w:szCs w:val="24"/>
        </w:rPr>
        <w:t xml:space="preserve"> </w:t>
      </w:r>
      <w:r w:rsidR="00681310" w:rsidRPr="00CC122A">
        <w:rPr>
          <w:rFonts w:cs="Times New Roman"/>
          <w:szCs w:val="24"/>
        </w:rPr>
        <w:t xml:space="preserve">reservations with over 500,000 inhabitants. Frequently the development of reservation houses is related to inadequate funding by the state </w:t>
      </w:r>
      <w:r w:rsidR="00984108" w:rsidRPr="00CC122A">
        <w:rPr>
          <w:rFonts w:cs="Times New Roman"/>
          <w:szCs w:val="24"/>
        </w:rPr>
        <w:t>government. More</w:t>
      </w:r>
      <w:r w:rsidR="0063467F" w:rsidRPr="00CC122A">
        <w:rPr>
          <w:rFonts w:cs="Times New Roman"/>
          <w:szCs w:val="24"/>
        </w:rPr>
        <w:t xml:space="preserve"> than 30 percent of the </w:t>
      </w:r>
      <w:r w:rsidR="00984108" w:rsidRPr="00CC122A">
        <w:rPr>
          <w:rFonts w:cs="Times New Roman"/>
          <w:szCs w:val="24"/>
        </w:rPr>
        <w:t>Native</w:t>
      </w:r>
      <w:r w:rsidR="0063467F" w:rsidRPr="00CC122A">
        <w:rPr>
          <w:rFonts w:cs="Times New Roman"/>
          <w:szCs w:val="24"/>
        </w:rPr>
        <w:t xml:space="preserve"> </w:t>
      </w:r>
      <w:r w:rsidR="00984108" w:rsidRPr="00CC122A">
        <w:rPr>
          <w:rFonts w:cs="Times New Roman"/>
          <w:szCs w:val="24"/>
        </w:rPr>
        <w:t>Americans</w:t>
      </w:r>
      <w:r w:rsidR="0063467F" w:rsidRPr="00CC122A">
        <w:rPr>
          <w:rFonts w:cs="Times New Roman"/>
          <w:szCs w:val="24"/>
        </w:rPr>
        <w:t xml:space="preserve"> </w:t>
      </w:r>
      <w:r w:rsidR="00A21E92" w:rsidRPr="00CC122A">
        <w:rPr>
          <w:rFonts w:cs="Times New Roman"/>
          <w:szCs w:val="24"/>
        </w:rPr>
        <w:t xml:space="preserve">live in substandard </w:t>
      </w:r>
      <w:r w:rsidR="00984108" w:rsidRPr="00CC122A">
        <w:rPr>
          <w:rFonts w:cs="Times New Roman"/>
          <w:szCs w:val="24"/>
        </w:rPr>
        <w:t>housing, less</w:t>
      </w:r>
      <w:r w:rsidR="00A21E92" w:rsidRPr="00CC122A">
        <w:rPr>
          <w:rFonts w:cs="Times New Roman"/>
          <w:szCs w:val="24"/>
        </w:rPr>
        <w:t xml:space="preserve"> than 16 percent have indoor plumbing, and a third of such homes are </w:t>
      </w:r>
      <w:r w:rsidR="00984108" w:rsidRPr="00CC122A">
        <w:rPr>
          <w:rFonts w:cs="Times New Roman"/>
          <w:szCs w:val="24"/>
        </w:rPr>
        <w:t>overcrowded. The</w:t>
      </w:r>
      <w:r w:rsidR="00A21E92" w:rsidRPr="00CC122A">
        <w:rPr>
          <w:rFonts w:cs="Times New Roman"/>
          <w:szCs w:val="24"/>
        </w:rPr>
        <w:t xml:space="preserve"> native </w:t>
      </w:r>
      <w:r w:rsidR="00984108" w:rsidRPr="00CC122A">
        <w:rPr>
          <w:rFonts w:cs="Times New Roman"/>
          <w:szCs w:val="24"/>
        </w:rPr>
        <w:t>reservation housing</w:t>
      </w:r>
      <w:r w:rsidR="00A21E92" w:rsidRPr="00CC122A">
        <w:rPr>
          <w:rFonts w:cs="Times New Roman"/>
          <w:szCs w:val="24"/>
        </w:rPr>
        <w:t xml:space="preserve"> is funded by the federal government and administered by the tribes. Still, the projects have been underfunded despite the trust and treaties responsibility of the central government. </w:t>
      </w:r>
    </w:p>
    <w:p w:rsidR="00681310" w:rsidRPr="00CC122A" w:rsidRDefault="00FE10C1" w:rsidP="00585C78">
      <w:pPr>
        <w:ind w:firstLine="0"/>
        <w:jc w:val="left"/>
        <w:rPr>
          <w:rFonts w:cs="Times New Roman"/>
          <w:b/>
          <w:szCs w:val="24"/>
        </w:rPr>
      </w:pPr>
      <w:r w:rsidRPr="00CC122A">
        <w:rPr>
          <w:rFonts w:cs="Times New Roman"/>
          <w:b/>
          <w:szCs w:val="24"/>
        </w:rPr>
        <w:t>Voting</w:t>
      </w:r>
      <w:r w:rsidR="00FC25E6" w:rsidRPr="00CC122A">
        <w:rPr>
          <w:rFonts w:cs="Times New Roman"/>
          <w:b/>
          <w:szCs w:val="24"/>
        </w:rPr>
        <w:t xml:space="preserve"> </w:t>
      </w:r>
      <w:r w:rsidRPr="00CC122A">
        <w:rPr>
          <w:rFonts w:cs="Times New Roman"/>
          <w:b/>
          <w:szCs w:val="24"/>
        </w:rPr>
        <w:t>Issues</w:t>
      </w:r>
    </w:p>
    <w:p w:rsidR="00FA7BE8" w:rsidRPr="00CC122A" w:rsidRDefault="00FE10C1" w:rsidP="00585C78">
      <w:pPr>
        <w:ind w:firstLine="0"/>
        <w:jc w:val="left"/>
        <w:rPr>
          <w:rFonts w:cs="Times New Roman"/>
          <w:szCs w:val="24"/>
        </w:rPr>
      </w:pPr>
      <w:r w:rsidRPr="00CC122A">
        <w:rPr>
          <w:rFonts w:cs="Times New Roman"/>
          <w:b/>
          <w:szCs w:val="24"/>
        </w:rPr>
        <w:tab/>
      </w:r>
      <w:r w:rsidRPr="00CC122A">
        <w:rPr>
          <w:rFonts w:cs="Times New Roman"/>
          <w:szCs w:val="24"/>
        </w:rPr>
        <w:t xml:space="preserve">The majority of </w:t>
      </w:r>
      <w:r w:rsidR="00DD41AD" w:rsidRPr="00CC122A">
        <w:rPr>
          <w:rFonts w:cs="Times New Roman"/>
          <w:szCs w:val="24"/>
        </w:rPr>
        <w:t xml:space="preserve">the </w:t>
      </w:r>
      <w:r w:rsidR="00512D7C" w:rsidRPr="00CC122A">
        <w:rPr>
          <w:rFonts w:cs="Times New Roman"/>
          <w:szCs w:val="24"/>
        </w:rPr>
        <w:t>Native</w:t>
      </w:r>
      <w:r w:rsidR="00DD41AD" w:rsidRPr="00CC122A">
        <w:rPr>
          <w:rFonts w:cs="Times New Roman"/>
          <w:szCs w:val="24"/>
        </w:rPr>
        <w:t xml:space="preserve"> </w:t>
      </w:r>
      <w:r w:rsidR="00512D7C" w:rsidRPr="00CC122A">
        <w:rPr>
          <w:rFonts w:cs="Times New Roman"/>
          <w:szCs w:val="24"/>
        </w:rPr>
        <w:t>Americans</w:t>
      </w:r>
      <w:r w:rsidR="00DD41AD" w:rsidRPr="00CC122A">
        <w:rPr>
          <w:rFonts w:cs="Times New Roman"/>
          <w:szCs w:val="24"/>
        </w:rPr>
        <w:t xml:space="preserve"> are unable to exercise voting rights</w:t>
      </w:r>
      <w:r w:rsidR="002112B8" w:rsidRPr="00CC122A">
        <w:rPr>
          <w:rFonts w:cs="Times New Roman"/>
          <w:szCs w:val="24"/>
        </w:rPr>
        <w:t xml:space="preserve"> due to polling units' unavailability</w:t>
      </w:r>
      <w:r w:rsidR="00984108" w:rsidRPr="00CC122A">
        <w:rPr>
          <w:rFonts w:cs="Times New Roman"/>
          <w:szCs w:val="24"/>
        </w:rPr>
        <w:t>. Several</w:t>
      </w:r>
      <w:r w:rsidR="002112B8" w:rsidRPr="00CC122A">
        <w:rPr>
          <w:rFonts w:cs="Times New Roman"/>
          <w:szCs w:val="24"/>
        </w:rPr>
        <w:t xml:space="preserve"> native reservations such as Duck </w:t>
      </w:r>
      <w:r w:rsidR="00984108" w:rsidRPr="00CC122A">
        <w:rPr>
          <w:rFonts w:cs="Times New Roman"/>
          <w:szCs w:val="24"/>
        </w:rPr>
        <w:t>Valley, Utah</w:t>
      </w:r>
      <w:r w:rsidR="002112B8" w:rsidRPr="00CC122A">
        <w:rPr>
          <w:rFonts w:cs="Times New Roman"/>
          <w:szCs w:val="24"/>
        </w:rPr>
        <w:t>, and Goshute Reservation in Nevada lack polling units around them; the closest unit is many miles away</w:t>
      </w:r>
      <w:r w:rsidR="00984108" w:rsidRPr="00CC122A">
        <w:rPr>
          <w:rFonts w:cs="Times New Roman"/>
          <w:szCs w:val="24"/>
        </w:rPr>
        <w:t>. The majority</w:t>
      </w:r>
      <w:r w:rsidR="002112B8" w:rsidRPr="00CC122A">
        <w:rPr>
          <w:rFonts w:cs="Times New Roman"/>
          <w:szCs w:val="24"/>
        </w:rPr>
        <w:t xml:space="preserve"> of the </w:t>
      </w:r>
      <w:r w:rsidR="00984108" w:rsidRPr="00CC122A">
        <w:rPr>
          <w:rFonts w:cs="Times New Roman"/>
          <w:szCs w:val="24"/>
        </w:rPr>
        <w:t>Native</w:t>
      </w:r>
      <w:r w:rsidR="002112B8" w:rsidRPr="00CC122A">
        <w:rPr>
          <w:rFonts w:cs="Times New Roman"/>
          <w:szCs w:val="24"/>
        </w:rPr>
        <w:t xml:space="preserve"> </w:t>
      </w:r>
      <w:r w:rsidR="00984108" w:rsidRPr="00CC122A">
        <w:rPr>
          <w:rFonts w:cs="Times New Roman"/>
          <w:szCs w:val="24"/>
        </w:rPr>
        <w:t>Americans</w:t>
      </w:r>
      <w:r w:rsidR="002112B8" w:rsidRPr="00CC122A">
        <w:rPr>
          <w:rFonts w:cs="Times New Roman"/>
          <w:szCs w:val="24"/>
        </w:rPr>
        <w:t xml:space="preserve"> are unable to register and </w:t>
      </w:r>
      <w:r w:rsidR="00984108" w:rsidRPr="00CC122A">
        <w:rPr>
          <w:rFonts w:cs="Times New Roman"/>
          <w:szCs w:val="24"/>
        </w:rPr>
        <w:t>vote. Besides</w:t>
      </w:r>
      <w:r w:rsidR="002112B8" w:rsidRPr="00CC122A">
        <w:rPr>
          <w:rFonts w:cs="Times New Roman"/>
          <w:szCs w:val="24"/>
        </w:rPr>
        <w:t xml:space="preserve">, most reservations use current street addresses, making the voting card application for </w:t>
      </w:r>
      <w:r w:rsidR="00984108" w:rsidRPr="00CC122A">
        <w:rPr>
          <w:rFonts w:cs="Times New Roman"/>
          <w:szCs w:val="24"/>
        </w:rPr>
        <w:t>Native</w:t>
      </w:r>
      <w:r w:rsidR="002112B8" w:rsidRPr="00CC122A">
        <w:rPr>
          <w:rFonts w:cs="Times New Roman"/>
          <w:szCs w:val="24"/>
        </w:rPr>
        <w:t xml:space="preserve"> Americans rejected.</w:t>
      </w:r>
    </w:p>
    <w:p w:rsidR="00FC25E6" w:rsidRPr="00CC122A" w:rsidRDefault="00FE10C1" w:rsidP="00585C78">
      <w:pPr>
        <w:ind w:firstLine="0"/>
        <w:jc w:val="left"/>
        <w:rPr>
          <w:rFonts w:cs="Times New Roman"/>
          <w:b/>
          <w:szCs w:val="24"/>
        </w:rPr>
      </w:pPr>
      <w:r w:rsidRPr="00CC122A">
        <w:rPr>
          <w:rFonts w:cs="Times New Roman"/>
          <w:b/>
          <w:szCs w:val="24"/>
        </w:rPr>
        <w:t xml:space="preserve">Innate </w:t>
      </w:r>
      <w:r w:rsidR="00E46619" w:rsidRPr="00CC122A">
        <w:rPr>
          <w:rFonts w:cs="Times New Roman"/>
          <w:b/>
          <w:szCs w:val="24"/>
        </w:rPr>
        <w:t>Americans Are Less Educated</w:t>
      </w:r>
    </w:p>
    <w:p w:rsidR="005D20B5" w:rsidRPr="00CC122A" w:rsidRDefault="00FE10C1" w:rsidP="00585C78">
      <w:pPr>
        <w:ind w:firstLine="0"/>
        <w:jc w:val="left"/>
        <w:rPr>
          <w:rFonts w:cs="Times New Roman"/>
          <w:szCs w:val="24"/>
        </w:rPr>
      </w:pPr>
      <w:r w:rsidRPr="00CC122A">
        <w:rPr>
          <w:rFonts w:cs="Times New Roman"/>
          <w:szCs w:val="24"/>
        </w:rPr>
        <w:tab/>
        <w:t xml:space="preserve">The </w:t>
      </w:r>
      <w:r w:rsidR="00984108" w:rsidRPr="00CC122A">
        <w:rPr>
          <w:rFonts w:cs="Times New Roman"/>
          <w:szCs w:val="24"/>
        </w:rPr>
        <w:t>Native</w:t>
      </w:r>
      <w:r w:rsidRPr="00CC122A">
        <w:rPr>
          <w:rFonts w:cs="Times New Roman"/>
          <w:szCs w:val="24"/>
        </w:rPr>
        <w:t xml:space="preserve"> American community represents less than one percent of the </w:t>
      </w:r>
      <w:r w:rsidR="00984108" w:rsidRPr="00CC122A">
        <w:rPr>
          <w:rFonts w:cs="Times New Roman"/>
          <w:szCs w:val="24"/>
        </w:rPr>
        <w:t>student population</w:t>
      </w:r>
      <w:r w:rsidRPr="00CC122A">
        <w:rPr>
          <w:rFonts w:cs="Times New Roman"/>
          <w:szCs w:val="24"/>
        </w:rPr>
        <w:t xml:space="preserve"> in the </w:t>
      </w:r>
      <w:r w:rsidR="00984108" w:rsidRPr="00CC122A">
        <w:rPr>
          <w:rFonts w:cs="Times New Roman"/>
          <w:szCs w:val="24"/>
        </w:rPr>
        <w:t>United States. Since</w:t>
      </w:r>
      <w:r w:rsidRPr="00CC122A">
        <w:rPr>
          <w:rFonts w:cs="Times New Roman"/>
          <w:szCs w:val="24"/>
        </w:rPr>
        <w:t xml:space="preserve"> 2006 the graduation rates of the American Indians and Alaska native has been hugely </w:t>
      </w:r>
      <w:r w:rsidR="00984108" w:rsidRPr="00CC122A">
        <w:rPr>
          <w:rFonts w:cs="Times New Roman"/>
          <w:szCs w:val="24"/>
        </w:rPr>
        <w:t>dropping. This</w:t>
      </w:r>
      <w:r w:rsidRPr="00CC122A">
        <w:rPr>
          <w:rFonts w:cs="Times New Roman"/>
          <w:szCs w:val="24"/>
        </w:rPr>
        <w:t xml:space="preserve"> dropout rate is twice the entire </w:t>
      </w:r>
      <w:r w:rsidR="00984108" w:rsidRPr="00CC122A">
        <w:rPr>
          <w:rFonts w:cs="Times New Roman"/>
          <w:szCs w:val="24"/>
        </w:rPr>
        <w:t>nation’s</w:t>
      </w:r>
      <w:r w:rsidRPr="00CC122A">
        <w:rPr>
          <w:rFonts w:cs="Times New Roman"/>
          <w:szCs w:val="24"/>
        </w:rPr>
        <w:t xml:space="preserve"> average, which is more than any ethnic or racial </w:t>
      </w:r>
      <w:r w:rsidR="00984108" w:rsidRPr="00CC122A">
        <w:rPr>
          <w:rFonts w:cs="Times New Roman"/>
          <w:szCs w:val="24"/>
        </w:rPr>
        <w:t>group. High</w:t>
      </w:r>
      <w:r w:rsidR="002E4899" w:rsidRPr="00CC122A">
        <w:rPr>
          <w:rFonts w:cs="Times New Roman"/>
          <w:szCs w:val="24"/>
        </w:rPr>
        <w:t xml:space="preserve"> dropout is attributed to how the </w:t>
      </w:r>
      <w:r w:rsidR="00984108" w:rsidRPr="00CC122A">
        <w:rPr>
          <w:rFonts w:cs="Times New Roman"/>
          <w:szCs w:val="24"/>
        </w:rPr>
        <w:t>Native</w:t>
      </w:r>
      <w:r w:rsidR="002E4899" w:rsidRPr="00CC122A">
        <w:rPr>
          <w:rFonts w:cs="Times New Roman"/>
          <w:szCs w:val="24"/>
        </w:rPr>
        <w:t xml:space="preserve"> </w:t>
      </w:r>
      <w:r w:rsidR="00984108" w:rsidRPr="00CC122A">
        <w:rPr>
          <w:rFonts w:cs="Times New Roman"/>
          <w:szCs w:val="24"/>
        </w:rPr>
        <w:t>Americans</w:t>
      </w:r>
      <w:r w:rsidR="002E4899" w:rsidRPr="00CC122A">
        <w:rPr>
          <w:rFonts w:cs="Times New Roman"/>
          <w:szCs w:val="24"/>
        </w:rPr>
        <w:t xml:space="preserve"> are treated in their learning environment, or their other needs are not </w:t>
      </w:r>
      <w:r w:rsidR="00984108" w:rsidRPr="00CC122A">
        <w:rPr>
          <w:rFonts w:cs="Times New Roman"/>
          <w:szCs w:val="24"/>
        </w:rPr>
        <w:t>met. Several</w:t>
      </w:r>
      <w:r w:rsidR="002E4899" w:rsidRPr="00CC122A">
        <w:rPr>
          <w:rFonts w:cs="Times New Roman"/>
          <w:szCs w:val="24"/>
        </w:rPr>
        <w:t xml:space="preserve"> individuals' dropouts are related </w:t>
      </w:r>
      <w:r w:rsidRPr="00CC122A">
        <w:rPr>
          <w:rFonts w:cs="Times New Roman"/>
          <w:szCs w:val="24"/>
        </w:rPr>
        <w:t>to low schools and structural deterioration due to insufficient funding from the state government.</w:t>
      </w:r>
    </w:p>
    <w:p w:rsidR="005D20B5" w:rsidRPr="00CC122A" w:rsidRDefault="00FE10C1" w:rsidP="00585C78">
      <w:pPr>
        <w:ind w:firstLine="0"/>
        <w:jc w:val="left"/>
        <w:rPr>
          <w:rFonts w:cs="Times New Roman"/>
          <w:b/>
          <w:szCs w:val="24"/>
        </w:rPr>
      </w:pPr>
      <w:r w:rsidRPr="00CC122A">
        <w:rPr>
          <w:rFonts w:cs="Times New Roman"/>
          <w:b/>
          <w:szCs w:val="24"/>
        </w:rPr>
        <w:t>Loss of Tribal Language</w:t>
      </w:r>
    </w:p>
    <w:p w:rsidR="00845917" w:rsidRPr="00CC122A" w:rsidRDefault="00FE10C1" w:rsidP="00585C78">
      <w:pPr>
        <w:ind w:firstLine="0"/>
        <w:jc w:val="left"/>
        <w:rPr>
          <w:rFonts w:cs="Times New Roman"/>
          <w:szCs w:val="24"/>
        </w:rPr>
      </w:pPr>
      <w:r w:rsidRPr="00CC122A">
        <w:rPr>
          <w:rFonts w:cs="Times New Roman"/>
          <w:b/>
          <w:szCs w:val="24"/>
        </w:rPr>
        <w:tab/>
      </w:r>
      <w:r w:rsidRPr="00CC122A">
        <w:rPr>
          <w:rFonts w:cs="Times New Roman"/>
          <w:szCs w:val="24"/>
        </w:rPr>
        <w:t xml:space="preserve">Although most of the innate </w:t>
      </w:r>
      <w:r w:rsidR="00984108" w:rsidRPr="00CC122A">
        <w:rPr>
          <w:rFonts w:cs="Times New Roman"/>
          <w:szCs w:val="24"/>
        </w:rPr>
        <w:t>Americans</w:t>
      </w:r>
      <w:r w:rsidRPr="00CC122A">
        <w:rPr>
          <w:rFonts w:cs="Times New Roman"/>
          <w:szCs w:val="24"/>
        </w:rPr>
        <w:t xml:space="preserve"> currently speak </w:t>
      </w:r>
      <w:r w:rsidR="00984108" w:rsidRPr="00CC122A">
        <w:rPr>
          <w:rFonts w:cs="Times New Roman"/>
          <w:szCs w:val="24"/>
        </w:rPr>
        <w:t>English</w:t>
      </w:r>
      <w:r w:rsidRPr="00CC122A">
        <w:rPr>
          <w:rFonts w:cs="Times New Roman"/>
          <w:szCs w:val="24"/>
        </w:rPr>
        <w:t xml:space="preserve"> majority of the tribes are making a concentrated effort to teach their fellow members</w:t>
      </w:r>
      <w:r w:rsidR="000C4CCF" w:rsidRPr="00CC122A">
        <w:rPr>
          <w:rFonts w:cs="Times New Roman"/>
          <w:szCs w:val="24"/>
        </w:rPr>
        <w:t xml:space="preserve"> their native </w:t>
      </w:r>
      <w:r w:rsidR="00984108" w:rsidRPr="00CC122A">
        <w:rPr>
          <w:rFonts w:cs="Times New Roman"/>
          <w:szCs w:val="24"/>
        </w:rPr>
        <w:t>language. The</w:t>
      </w:r>
      <w:r w:rsidR="000C4CCF" w:rsidRPr="00CC122A">
        <w:rPr>
          <w:rFonts w:cs="Times New Roman"/>
          <w:szCs w:val="24"/>
        </w:rPr>
        <w:t xml:space="preserve"> tribes include </w:t>
      </w:r>
      <w:r w:rsidR="00984108" w:rsidRPr="00CC122A">
        <w:rPr>
          <w:rFonts w:cs="Times New Roman"/>
          <w:szCs w:val="24"/>
        </w:rPr>
        <w:t>Cherokee, creek</w:t>
      </w:r>
      <w:r w:rsidR="000C4CCF" w:rsidRPr="00CC122A">
        <w:rPr>
          <w:rFonts w:cs="Times New Roman"/>
          <w:szCs w:val="24"/>
        </w:rPr>
        <w:t xml:space="preserve">, and Arapahoe, which offers language classes and other resources to help their fellow members keep their tribal language </w:t>
      </w:r>
      <w:r w:rsidR="002C2B87" w:rsidRPr="00CC122A">
        <w:rPr>
          <w:rFonts w:cs="Times New Roman"/>
          <w:szCs w:val="24"/>
        </w:rPr>
        <w:t>alive. In</w:t>
      </w:r>
      <w:r w:rsidRPr="00CC122A">
        <w:rPr>
          <w:rFonts w:cs="Times New Roman"/>
          <w:szCs w:val="24"/>
        </w:rPr>
        <w:t xml:space="preserve"> m</w:t>
      </w:r>
      <w:r w:rsidR="00984108" w:rsidRPr="00CC122A">
        <w:rPr>
          <w:rFonts w:cs="Times New Roman"/>
          <w:szCs w:val="24"/>
        </w:rPr>
        <w:t xml:space="preserve">ost cases, </w:t>
      </w:r>
      <w:r w:rsidR="00F51EB3" w:rsidRPr="00CC122A">
        <w:rPr>
          <w:rFonts w:cs="Times New Roman"/>
          <w:szCs w:val="24"/>
        </w:rPr>
        <w:t>ethnic</w:t>
      </w:r>
      <w:r w:rsidR="00984108" w:rsidRPr="00CC122A">
        <w:rPr>
          <w:rFonts w:cs="Times New Roman"/>
          <w:szCs w:val="24"/>
        </w:rPr>
        <w:t xml:space="preserve"> leaders, </w:t>
      </w:r>
      <w:r w:rsidR="00F51EB3" w:rsidRPr="00CC122A">
        <w:rPr>
          <w:rFonts w:cs="Times New Roman"/>
          <w:szCs w:val="24"/>
        </w:rPr>
        <w:t>viewers</w:t>
      </w:r>
      <w:r w:rsidRPr="00CC122A">
        <w:rPr>
          <w:rFonts w:cs="Times New Roman"/>
          <w:szCs w:val="24"/>
        </w:rPr>
        <w:t xml:space="preserve">, and health </w:t>
      </w:r>
      <w:r w:rsidR="00F51EB3" w:rsidRPr="00CC122A">
        <w:rPr>
          <w:rFonts w:cs="Times New Roman"/>
          <w:szCs w:val="24"/>
        </w:rPr>
        <w:t>specialists</w:t>
      </w:r>
      <w:r w:rsidRPr="00CC122A">
        <w:rPr>
          <w:rFonts w:cs="Times New Roman"/>
          <w:szCs w:val="24"/>
        </w:rPr>
        <w:t xml:space="preserve"> of the </w:t>
      </w:r>
      <w:r w:rsidR="00984108" w:rsidRPr="00CC122A">
        <w:rPr>
          <w:rFonts w:cs="Times New Roman"/>
          <w:szCs w:val="24"/>
        </w:rPr>
        <w:t>Native</w:t>
      </w:r>
      <w:r w:rsidR="00F51EB3" w:rsidRPr="00CC122A">
        <w:rPr>
          <w:rFonts w:cs="Times New Roman"/>
          <w:szCs w:val="24"/>
        </w:rPr>
        <w:t xml:space="preserve"> American societies fault</w:t>
      </w:r>
      <w:r w:rsidRPr="00CC122A">
        <w:rPr>
          <w:rFonts w:cs="Times New Roman"/>
          <w:szCs w:val="24"/>
        </w:rPr>
        <w:t xml:space="preserve"> modern schools for the high rate of sexual and </w:t>
      </w:r>
      <w:r w:rsidR="00F51EB3" w:rsidRPr="00CC122A">
        <w:rPr>
          <w:rFonts w:cs="Times New Roman"/>
          <w:szCs w:val="24"/>
        </w:rPr>
        <w:t>bodily abuse on set cites</w:t>
      </w:r>
      <w:r w:rsidRPr="00CC122A">
        <w:rPr>
          <w:rFonts w:cs="Times New Roman"/>
          <w:szCs w:val="24"/>
        </w:rPr>
        <w:t xml:space="preserve">. It is challenging to determine the </w:t>
      </w:r>
      <w:r w:rsidR="007D39B7" w:rsidRPr="00CC122A">
        <w:rPr>
          <w:rFonts w:cs="Times New Roman"/>
          <w:szCs w:val="24"/>
        </w:rPr>
        <w:t xml:space="preserve">number of children who have attended boarding school willingly since most parents thought it is the best way to educate their </w:t>
      </w:r>
      <w:r w:rsidR="00984108" w:rsidRPr="00CC122A">
        <w:rPr>
          <w:rFonts w:cs="Times New Roman"/>
          <w:szCs w:val="24"/>
        </w:rPr>
        <w:t>children. Thus</w:t>
      </w:r>
      <w:r w:rsidR="007D39B7" w:rsidRPr="00CC122A">
        <w:rPr>
          <w:rFonts w:cs="Times New Roman"/>
          <w:szCs w:val="24"/>
        </w:rPr>
        <w:t xml:space="preserve"> </w:t>
      </w:r>
      <w:r w:rsidR="00984108" w:rsidRPr="00CC122A">
        <w:rPr>
          <w:rFonts w:cs="Times New Roman"/>
          <w:szCs w:val="24"/>
        </w:rPr>
        <w:t>without</w:t>
      </w:r>
      <w:r w:rsidR="007D39B7" w:rsidRPr="00CC122A">
        <w:rPr>
          <w:rFonts w:cs="Times New Roman"/>
          <w:szCs w:val="24"/>
        </w:rPr>
        <w:t xml:space="preserve"> a doubt, there was physical, </w:t>
      </w:r>
      <w:r w:rsidR="00984108" w:rsidRPr="00CC122A">
        <w:rPr>
          <w:rFonts w:cs="Times New Roman"/>
          <w:szCs w:val="24"/>
        </w:rPr>
        <w:t>emotional</w:t>
      </w:r>
      <w:r w:rsidR="007D39B7" w:rsidRPr="00CC122A">
        <w:rPr>
          <w:rFonts w:cs="Times New Roman"/>
          <w:szCs w:val="24"/>
        </w:rPr>
        <w:t xml:space="preserve">, and sexual abuse at the </w:t>
      </w:r>
      <w:r w:rsidR="00984108" w:rsidRPr="00CC122A">
        <w:rPr>
          <w:rFonts w:cs="Times New Roman"/>
          <w:szCs w:val="24"/>
        </w:rPr>
        <w:t>learning</w:t>
      </w:r>
      <w:r w:rsidR="007D39B7" w:rsidRPr="00CC122A">
        <w:rPr>
          <w:rFonts w:cs="Times New Roman"/>
          <w:szCs w:val="24"/>
        </w:rPr>
        <w:t xml:space="preserve"> institutions. </w:t>
      </w:r>
    </w:p>
    <w:p w:rsidR="007D39B7" w:rsidRPr="00CC122A" w:rsidRDefault="00FE10C1" w:rsidP="00585C78">
      <w:pPr>
        <w:ind w:firstLine="0"/>
        <w:jc w:val="left"/>
        <w:rPr>
          <w:rFonts w:cs="Times New Roman"/>
          <w:b/>
          <w:szCs w:val="24"/>
        </w:rPr>
      </w:pPr>
      <w:r w:rsidRPr="00CC122A">
        <w:rPr>
          <w:rFonts w:cs="Times New Roman"/>
          <w:b/>
          <w:szCs w:val="24"/>
        </w:rPr>
        <w:t>Issues of Mass Policing and Incarceration</w:t>
      </w:r>
    </w:p>
    <w:p w:rsidR="002C2B87" w:rsidRPr="00CC122A" w:rsidRDefault="00FE10C1" w:rsidP="00585C78">
      <w:pPr>
        <w:ind w:firstLine="0"/>
        <w:jc w:val="left"/>
        <w:rPr>
          <w:rFonts w:cs="Times New Roman"/>
          <w:szCs w:val="24"/>
        </w:rPr>
      </w:pPr>
      <w:r w:rsidRPr="00CC122A">
        <w:rPr>
          <w:rFonts w:cs="Times New Roman"/>
          <w:b/>
          <w:szCs w:val="24"/>
        </w:rPr>
        <w:tab/>
      </w:r>
      <w:r w:rsidRPr="00CC122A">
        <w:rPr>
          <w:rFonts w:cs="Times New Roman"/>
          <w:szCs w:val="24"/>
        </w:rPr>
        <w:t xml:space="preserve">Native individuals are disproportionately affected by mass </w:t>
      </w:r>
      <w:r w:rsidR="00984108" w:rsidRPr="00CC122A">
        <w:rPr>
          <w:rFonts w:cs="Times New Roman"/>
          <w:szCs w:val="24"/>
        </w:rPr>
        <w:t>incarceration. Although</w:t>
      </w:r>
      <w:r w:rsidRPr="00CC122A">
        <w:rPr>
          <w:rFonts w:cs="Times New Roman"/>
          <w:szCs w:val="24"/>
        </w:rPr>
        <w:t xml:space="preserve"> the united states have a reasonable number of native </w:t>
      </w:r>
      <w:r w:rsidR="00984108" w:rsidRPr="00CC122A">
        <w:rPr>
          <w:rFonts w:cs="Times New Roman"/>
          <w:szCs w:val="24"/>
        </w:rPr>
        <w:t>Americans</w:t>
      </w:r>
      <w:r w:rsidRPr="00CC122A">
        <w:rPr>
          <w:rFonts w:cs="Times New Roman"/>
          <w:szCs w:val="24"/>
        </w:rPr>
        <w:t xml:space="preserve"> spread worldwide in the criminal justice system</w:t>
      </w:r>
      <w:r w:rsidR="00AD51C5" w:rsidRPr="00CC122A">
        <w:rPr>
          <w:rFonts w:cs="Times New Roman"/>
          <w:szCs w:val="24"/>
        </w:rPr>
        <w:t xml:space="preserve">. For instance, in South Dakota, 29 percent of the prison population is made of the native </w:t>
      </w:r>
      <w:r w:rsidRPr="00CC122A">
        <w:rPr>
          <w:rFonts w:cs="Times New Roman"/>
          <w:szCs w:val="24"/>
        </w:rPr>
        <w:t>population out</w:t>
      </w:r>
      <w:r w:rsidR="00AD51C5" w:rsidRPr="00CC122A">
        <w:rPr>
          <w:rFonts w:cs="Times New Roman"/>
          <w:szCs w:val="24"/>
        </w:rPr>
        <w:t xml:space="preserve"> of 9 </w:t>
      </w:r>
      <w:r w:rsidR="00F51EB3" w:rsidRPr="00CC122A">
        <w:rPr>
          <w:rFonts w:cs="Times New Roman"/>
          <w:szCs w:val="24"/>
        </w:rPr>
        <w:t>out of a hundred</w:t>
      </w:r>
      <w:r w:rsidR="00AD51C5" w:rsidRPr="00CC122A">
        <w:rPr>
          <w:rFonts w:cs="Times New Roman"/>
          <w:szCs w:val="24"/>
        </w:rPr>
        <w:t xml:space="preserve"> of the total </w:t>
      </w:r>
      <w:r w:rsidR="00F51EB3" w:rsidRPr="00CC122A">
        <w:rPr>
          <w:rFonts w:cs="Times New Roman"/>
          <w:szCs w:val="24"/>
        </w:rPr>
        <w:t>people</w:t>
      </w:r>
      <w:r w:rsidR="00AD51C5" w:rsidRPr="00CC122A">
        <w:rPr>
          <w:rFonts w:cs="Times New Roman"/>
          <w:szCs w:val="24"/>
        </w:rPr>
        <w:t xml:space="preserve">. In </w:t>
      </w:r>
      <w:r w:rsidR="00984108" w:rsidRPr="00CC122A">
        <w:rPr>
          <w:rFonts w:cs="Times New Roman"/>
          <w:szCs w:val="24"/>
        </w:rPr>
        <w:t>areas</w:t>
      </w:r>
      <w:r w:rsidR="00F51EB3" w:rsidRPr="00CC122A">
        <w:rPr>
          <w:rFonts w:cs="Times New Roman"/>
          <w:szCs w:val="24"/>
        </w:rPr>
        <w:t xml:space="preserve"> such as Alaska, native individuals </w:t>
      </w:r>
      <w:r w:rsidR="00AD51C5" w:rsidRPr="00CC122A">
        <w:rPr>
          <w:rFonts w:cs="Times New Roman"/>
          <w:szCs w:val="24"/>
        </w:rPr>
        <w:t xml:space="preserve">constitute 38 percent of the prison </w:t>
      </w:r>
      <w:r w:rsidR="00F51EB3" w:rsidRPr="00CC122A">
        <w:rPr>
          <w:rFonts w:cs="Times New Roman"/>
          <w:szCs w:val="24"/>
        </w:rPr>
        <w:t>populace</w:t>
      </w:r>
      <w:r w:rsidR="00AD51C5" w:rsidRPr="00CC122A">
        <w:rPr>
          <w:rFonts w:cs="Times New Roman"/>
          <w:szCs w:val="24"/>
        </w:rPr>
        <w:t xml:space="preserve"> out of 15 </w:t>
      </w:r>
      <w:r w:rsidR="00F51EB3" w:rsidRPr="00CC122A">
        <w:rPr>
          <w:rFonts w:cs="Times New Roman"/>
          <w:szCs w:val="24"/>
        </w:rPr>
        <w:t>percentage</w:t>
      </w:r>
      <w:r w:rsidR="00AD51C5" w:rsidRPr="00CC122A">
        <w:rPr>
          <w:rFonts w:cs="Times New Roman"/>
          <w:szCs w:val="24"/>
        </w:rPr>
        <w:t xml:space="preserve"> of the general </w:t>
      </w:r>
      <w:r w:rsidR="00F51EB3" w:rsidRPr="00CC122A">
        <w:rPr>
          <w:rFonts w:cs="Times New Roman"/>
          <w:szCs w:val="24"/>
        </w:rPr>
        <w:t>populace</w:t>
      </w:r>
      <w:r w:rsidR="00AD51C5" w:rsidRPr="00CC122A">
        <w:rPr>
          <w:rFonts w:cs="Times New Roman"/>
          <w:szCs w:val="24"/>
        </w:rPr>
        <w:t xml:space="preserve">, as 39 percent of the population constitutes the incarcerated </w:t>
      </w:r>
      <w:r w:rsidR="00984108" w:rsidRPr="00CC122A">
        <w:rPr>
          <w:rFonts w:cs="Times New Roman"/>
          <w:szCs w:val="24"/>
        </w:rPr>
        <w:t xml:space="preserve">population. </w:t>
      </w:r>
    </w:p>
    <w:p w:rsidR="002C2B87" w:rsidRPr="00CC122A" w:rsidRDefault="00FE10C1" w:rsidP="002C2B87">
      <w:pPr>
        <w:jc w:val="left"/>
        <w:rPr>
          <w:rFonts w:cs="Times New Roman"/>
          <w:szCs w:val="24"/>
        </w:rPr>
      </w:pPr>
      <w:r w:rsidRPr="00CC122A">
        <w:rPr>
          <w:rFonts w:cs="Times New Roman"/>
          <w:szCs w:val="24"/>
        </w:rPr>
        <w:t xml:space="preserve">Unresolved and overlapping conflicts complex mass incarceration in the native society amid the </w:t>
      </w:r>
      <w:r w:rsidR="006C1366" w:rsidRPr="00CC122A">
        <w:rPr>
          <w:rFonts w:cs="Times New Roman"/>
          <w:szCs w:val="24"/>
        </w:rPr>
        <w:t>state, federal</w:t>
      </w:r>
      <w:r w:rsidRPr="00CC122A">
        <w:rPr>
          <w:rFonts w:cs="Times New Roman"/>
          <w:szCs w:val="24"/>
        </w:rPr>
        <w:t xml:space="preserve">, and tribal jurisdiction. If a crime has occurred in the native reservations and the native </w:t>
      </w:r>
      <w:r w:rsidR="006C1366" w:rsidRPr="00CC122A">
        <w:rPr>
          <w:rFonts w:cs="Times New Roman"/>
          <w:szCs w:val="24"/>
        </w:rPr>
        <w:t>communities, there</w:t>
      </w:r>
      <w:r w:rsidRPr="00CC122A">
        <w:rPr>
          <w:rFonts w:cs="Times New Roman"/>
          <w:szCs w:val="24"/>
        </w:rPr>
        <w:t xml:space="preserve"> is no transparent agency that will deal with the case or take charge of </w:t>
      </w:r>
      <w:r w:rsidR="006C1366" w:rsidRPr="00CC122A">
        <w:rPr>
          <w:rFonts w:cs="Times New Roman"/>
          <w:szCs w:val="24"/>
        </w:rPr>
        <w:t>the prosecution. Thus</w:t>
      </w:r>
      <w:r w:rsidRPr="00CC122A">
        <w:rPr>
          <w:rFonts w:cs="Times New Roman"/>
          <w:szCs w:val="24"/>
        </w:rPr>
        <w:t xml:space="preserve"> it is determined by a set of complicated factors such as </w:t>
      </w:r>
      <w:r w:rsidR="0017581D" w:rsidRPr="00CC122A">
        <w:rPr>
          <w:rFonts w:cs="Times New Roman"/>
          <w:szCs w:val="24"/>
        </w:rPr>
        <w:t xml:space="preserve">alleged </w:t>
      </w:r>
      <w:r w:rsidR="006C1366" w:rsidRPr="00CC122A">
        <w:rPr>
          <w:rFonts w:cs="Times New Roman"/>
          <w:szCs w:val="24"/>
        </w:rPr>
        <w:t>perpetrators, races</w:t>
      </w:r>
      <w:r w:rsidRPr="00CC122A">
        <w:rPr>
          <w:rFonts w:cs="Times New Roman"/>
          <w:szCs w:val="24"/>
        </w:rPr>
        <w:t xml:space="preserve"> of the victim</w:t>
      </w:r>
      <w:r w:rsidR="0017581D" w:rsidRPr="00CC122A">
        <w:rPr>
          <w:rFonts w:cs="Times New Roman"/>
          <w:szCs w:val="24"/>
        </w:rPr>
        <w:t xml:space="preserve">, and </w:t>
      </w:r>
      <w:r w:rsidR="006C1366" w:rsidRPr="00CC122A">
        <w:rPr>
          <w:rFonts w:cs="Times New Roman"/>
          <w:szCs w:val="24"/>
        </w:rPr>
        <w:t>serenity</w:t>
      </w:r>
      <w:r w:rsidR="0017581D" w:rsidRPr="00CC122A">
        <w:rPr>
          <w:rFonts w:cs="Times New Roman"/>
          <w:szCs w:val="24"/>
        </w:rPr>
        <w:t xml:space="preserve"> of </w:t>
      </w:r>
      <w:r w:rsidR="006C1366" w:rsidRPr="00CC122A">
        <w:rPr>
          <w:rFonts w:cs="Times New Roman"/>
          <w:szCs w:val="24"/>
        </w:rPr>
        <w:t>charges. Such</w:t>
      </w:r>
      <w:r w:rsidR="0017581D" w:rsidRPr="00CC122A">
        <w:rPr>
          <w:rFonts w:cs="Times New Roman"/>
          <w:szCs w:val="24"/>
        </w:rPr>
        <w:t xml:space="preserve"> overlapping jurisdiction of tribal and federal sovereignty indicates that the </w:t>
      </w:r>
      <w:r w:rsidR="006C1366" w:rsidRPr="00CC122A">
        <w:rPr>
          <w:rFonts w:cs="Times New Roman"/>
          <w:szCs w:val="24"/>
        </w:rPr>
        <w:t>Native</w:t>
      </w:r>
      <w:r w:rsidR="0017581D" w:rsidRPr="00CC122A">
        <w:rPr>
          <w:rFonts w:cs="Times New Roman"/>
          <w:szCs w:val="24"/>
        </w:rPr>
        <w:t xml:space="preserve"> American who commits a crime can be punished twice, once on the tribal court and under federal </w:t>
      </w:r>
      <w:r w:rsidR="006C1366" w:rsidRPr="00CC122A">
        <w:rPr>
          <w:rFonts w:cs="Times New Roman"/>
          <w:szCs w:val="24"/>
        </w:rPr>
        <w:t xml:space="preserve">jurisdiction. </w:t>
      </w:r>
    </w:p>
    <w:p w:rsidR="007D39B7" w:rsidRPr="00CC122A" w:rsidRDefault="00FE10C1" w:rsidP="002C2B87">
      <w:pPr>
        <w:jc w:val="left"/>
        <w:rPr>
          <w:rFonts w:cs="Times New Roman"/>
          <w:szCs w:val="24"/>
        </w:rPr>
      </w:pPr>
      <w:r w:rsidRPr="00CC122A">
        <w:rPr>
          <w:rFonts w:cs="Times New Roman"/>
          <w:szCs w:val="24"/>
        </w:rPr>
        <w:t>Tribal</w:t>
      </w:r>
      <w:r w:rsidR="00BA1D47" w:rsidRPr="00CC122A">
        <w:rPr>
          <w:rFonts w:cs="Times New Roman"/>
          <w:szCs w:val="24"/>
        </w:rPr>
        <w:t xml:space="preserve"> courts are supposed to deal with domestic violence and not try major crimes </w:t>
      </w:r>
      <w:r w:rsidR="00560B0A" w:rsidRPr="00CC122A">
        <w:rPr>
          <w:rFonts w:cs="Times New Roman"/>
          <w:szCs w:val="24"/>
        </w:rPr>
        <w:t>distinct</w:t>
      </w:r>
      <w:r w:rsidR="00BA1D47" w:rsidRPr="00CC122A">
        <w:rPr>
          <w:rFonts w:cs="Times New Roman"/>
          <w:szCs w:val="24"/>
        </w:rPr>
        <w:t xml:space="preserve"> under the significant </w:t>
      </w:r>
      <w:r w:rsidR="00560B0A" w:rsidRPr="00CC122A">
        <w:rPr>
          <w:rFonts w:cs="Times New Roman"/>
          <w:szCs w:val="24"/>
        </w:rPr>
        <w:t>criminalities</w:t>
      </w:r>
      <w:r w:rsidR="00BA1D47" w:rsidRPr="00CC122A">
        <w:rPr>
          <w:rFonts w:cs="Times New Roman"/>
          <w:szCs w:val="24"/>
        </w:rPr>
        <w:t xml:space="preserve"> </w:t>
      </w:r>
      <w:r w:rsidRPr="00CC122A">
        <w:rPr>
          <w:rFonts w:cs="Times New Roman"/>
          <w:szCs w:val="24"/>
        </w:rPr>
        <w:t>act. This</w:t>
      </w:r>
      <w:r w:rsidR="00BA1D47" w:rsidRPr="00CC122A">
        <w:rPr>
          <w:rFonts w:cs="Times New Roman"/>
          <w:szCs w:val="24"/>
        </w:rPr>
        <w:t xml:space="preserve"> aspect implies that individuals </w:t>
      </w:r>
      <w:r w:rsidR="00560B0A" w:rsidRPr="00CC122A">
        <w:rPr>
          <w:rFonts w:cs="Times New Roman"/>
          <w:szCs w:val="24"/>
        </w:rPr>
        <w:t>accused in majority crime</w:t>
      </w:r>
      <w:r w:rsidR="00BA1D47" w:rsidRPr="00CC122A">
        <w:rPr>
          <w:rFonts w:cs="Times New Roman"/>
          <w:szCs w:val="24"/>
        </w:rPr>
        <w:t xml:space="preserve"> cases are </w:t>
      </w:r>
      <w:r w:rsidR="00560B0A" w:rsidRPr="00CC122A">
        <w:rPr>
          <w:rFonts w:cs="Times New Roman"/>
          <w:szCs w:val="24"/>
        </w:rPr>
        <w:t>sued</w:t>
      </w:r>
      <w:r w:rsidR="00BA1D47" w:rsidRPr="00CC122A">
        <w:rPr>
          <w:rFonts w:cs="Times New Roman"/>
          <w:szCs w:val="24"/>
        </w:rPr>
        <w:t xml:space="preserve"> in courts where </w:t>
      </w:r>
      <w:r w:rsidR="00560B0A" w:rsidRPr="00CC122A">
        <w:rPr>
          <w:rFonts w:cs="Times New Roman"/>
          <w:szCs w:val="24"/>
        </w:rPr>
        <w:t xml:space="preserve">pronounce judgment </w:t>
      </w:r>
      <w:r w:rsidR="00BA1D47" w:rsidRPr="00CC122A">
        <w:rPr>
          <w:rFonts w:cs="Times New Roman"/>
          <w:szCs w:val="24"/>
        </w:rPr>
        <w:t xml:space="preserve">is more </w:t>
      </w:r>
      <w:r w:rsidR="00560B0A" w:rsidRPr="00CC122A">
        <w:rPr>
          <w:rFonts w:cs="Times New Roman"/>
          <w:szCs w:val="24"/>
        </w:rPr>
        <w:t>Spartan</w:t>
      </w:r>
      <w:r w:rsidR="00BA1D47" w:rsidRPr="00CC122A">
        <w:rPr>
          <w:rFonts w:cs="Times New Roman"/>
          <w:szCs w:val="24"/>
        </w:rPr>
        <w:t xml:space="preserve">, such as the federal </w:t>
      </w:r>
      <w:r w:rsidRPr="00CC122A">
        <w:rPr>
          <w:rFonts w:cs="Times New Roman"/>
          <w:szCs w:val="24"/>
        </w:rPr>
        <w:t>court. Although</w:t>
      </w:r>
      <w:r w:rsidR="00BA1D47" w:rsidRPr="00CC122A">
        <w:rPr>
          <w:rFonts w:cs="Times New Roman"/>
          <w:szCs w:val="24"/>
        </w:rPr>
        <w:t xml:space="preserve"> the Lakota community recently released a report </w:t>
      </w:r>
      <w:r w:rsidRPr="00CC122A">
        <w:rPr>
          <w:rFonts w:cs="Times New Roman"/>
          <w:szCs w:val="24"/>
        </w:rPr>
        <w:t>giving an</w:t>
      </w:r>
      <w:r w:rsidR="00BA1D47" w:rsidRPr="00CC122A">
        <w:rPr>
          <w:rFonts w:cs="Times New Roman"/>
          <w:szCs w:val="24"/>
        </w:rPr>
        <w:t xml:space="preserve"> overview of the inequalities faced by the innate </w:t>
      </w:r>
      <w:r w:rsidR="00560B0A" w:rsidRPr="00CC122A">
        <w:rPr>
          <w:rFonts w:cs="Times New Roman"/>
          <w:szCs w:val="24"/>
        </w:rPr>
        <w:t>community</w:t>
      </w:r>
      <w:r w:rsidR="00BA1D47" w:rsidRPr="00CC122A">
        <w:rPr>
          <w:rFonts w:cs="Times New Roman"/>
          <w:szCs w:val="24"/>
        </w:rPr>
        <w:t xml:space="preserve"> in the criminal justice system, reports have been </w:t>
      </w:r>
      <w:r w:rsidR="00560B0A" w:rsidRPr="00CC122A">
        <w:rPr>
          <w:rFonts w:cs="Times New Roman"/>
          <w:szCs w:val="24"/>
        </w:rPr>
        <w:t>overlooked</w:t>
      </w:r>
      <w:r w:rsidR="00BA1D47" w:rsidRPr="00CC122A">
        <w:rPr>
          <w:rFonts w:cs="Times New Roman"/>
          <w:szCs w:val="24"/>
        </w:rPr>
        <w:t xml:space="preserve"> in national conversations </w:t>
      </w:r>
      <w:r w:rsidR="00560B0A" w:rsidRPr="00CC122A">
        <w:rPr>
          <w:rFonts w:cs="Times New Roman"/>
          <w:szCs w:val="24"/>
        </w:rPr>
        <w:t>concerning</w:t>
      </w:r>
      <w:r w:rsidR="00BA1D47" w:rsidRPr="00CC122A">
        <w:rPr>
          <w:rFonts w:cs="Times New Roman"/>
          <w:szCs w:val="24"/>
        </w:rPr>
        <w:t xml:space="preserve"> criminal justice reforms and policing. </w:t>
      </w:r>
    </w:p>
    <w:p w:rsidR="00A94C61" w:rsidRPr="00CC122A" w:rsidRDefault="00FE10C1" w:rsidP="00585C78">
      <w:pPr>
        <w:ind w:firstLine="0"/>
        <w:jc w:val="left"/>
        <w:rPr>
          <w:rFonts w:cs="Times New Roman"/>
          <w:b/>
          <w:szCs w:val="24"/>
        </w:rPr>
      </w:pPr>
      <w:r w:rsidRPr="00CC122A">
        <w:rPr>
          <w:rFonts w:cs="Times New Roman"/>
          <w:b/>
          <w:szCs w:val="24"/>
        </w:rPr>
        <w:t>Lack of Recognition by the Federal Government</w:t>
      </w:r>
    </w:p>
    <w:p w:rsidR="00A94C61" w:rsidRPr="00CC122A" w:rsidRDefault="00FE10C1" w:rsidP="00585C78">
      <w:pPr>
        <w:ind w:firstLine="0"/>
        <w:jc w:val="left"/>
        <w:rPr>
          <w:rFonts w:cs="Times New Roman"/>
          <w:szCs w:val="24"/>
        </w:rPr>
      </w:pPr>
      <w:r w:rsidRPr="00CC122A">
        <w:rPr>
          <w:rFonts w:cs="Times New Roman"/>
          <w:b/>
          <w:szCs w:val="24"/>
        </w:rPr>
        <w:tab/>
      </w:r>
      <w:r w:rsidRPr="00CC122A">
        <w:rPr>
          <w:rFonts w:cs="Times New Roman"/>
          <w:szCs w:val="24"/>
        </w:rPr>
        <w:t xml:space="preserve">The majority </w:t>
      </w:r>
      <w:r w:rsidR="002C2B87" w:rsidRPr="00CC122A">
        <w:rPr>
          <w:rFonts w:cs="Times New Roman"/>
          <w:szCs w:val="24"/>
        </w:rPr>
        <w:t>of the native</w:t>
      </w:r>
      <w:r w:rsidRPr="00CC122A">
        <w:rPr>
          <w:rFonts w:cs="Times New Roman"/>
          <w:szCs w:val="24"/>
        </w:rPr>
        <w:t xml:space="preserve"> Hawaiians and other communities throughout the united states have never recorded nor received the state recognition of their native Americans' rights. As a result of this aspect, there is deprivation of the essential services and limited </w:t>
      </w:r>
      <w:r w:rsidR="002C2B87" w:rsidRPr="00CC122A">
        <w:rPr>
          <w:rFonts w:cs="Times New Roman"/>
          <w:szCs w:val="24"/>
        </w:rPr>
        <w:t>self-governance</w:t>
      </w:r>
      <w:r w:rsidRPr="00CC122A">
        <w:rPr>
          <w:rFonts w:cs="Times New Roman"/>
          <w:szCs w:val="24"/>
        </w:rPr>
        <w:t xml:space="preserve"> </w:t>
      </w:r>
      <w:r w:rsidR="002C2B87" w:rsidRPr="00CC122A">
        <w:rPr>
          <w:rFonts w:cs="Times New Roman"/>
          <w:szCs w:val="24"/>
        </w:rPr>
        <w:t>availability</w:t>
      </w:r>
      <w:r w:rsidRPr="00CC122A">
        <w:rPr>
          <w:rFonts w:cs="Times New Roman"/>
          <w:szCs w:val="24"/>
        </w:rPr>
        <w:t xml:space="preserve"> to the native </w:t>
      </w:r>
      <w:r w:rsidR="002C2B87" w:rsidRPr="00CC122A">
        <w:rPr>
          <w:rFonts w:cs="Times New Roman"/>
          <w:szCs w:val="24"/>
        </w:rPr>
        <w:t>societies. Although</w:t>
      </w:r>
      <w:r w:rsidRPr="00CC122A">
        <w:rPr>
          <w:rFonts w:cs="Times New Roman"/>
          <w:szCs w:val="24"/>
        </w:rPr>
        <w:t xml:space="preserve"> most tribes have tried to wade through </w:t>
      </w:r>
      <w:r w:rsidR="002C2B87" w:rsidRPr="00CC122A">
        <w:rPr>
          <w:rFonts w:cs="Times New Roman"/>
          <w:szCs w:val="24"/>
        </w:rPr>
        <w:t>the bureau</w:t>
      </w:r>
      <w:r w:rsidRPr="00CC122A">
        <w:rPr>
          <w:rFonts w:cs="Times New Roman"/>
          <w:szCs w:val="24"/>
        </w:rPr>
        <w:t xml:space="preserve"> of </w:t>
      </w:r>
      <w:r w:rsidR="002C2B87" w:rsidRPr="00CC122A">
        <w:rPr>
          <w:rFonts w:cs="Times New Roman"/>
          <w:szCs w:val="24"/>
        </w:rPr>
        <w:t>Indian</w:t>
      </w:r>
      <w:r w:rsidRPr="00CC122A">
        <w:rPr>
          <w:rFonts w:cs="Times New Roman"/>
          <w:szCs w:val="24"/>
        </w:rPr>
        <w:t xml:space="preserve"> affair </w:t>
      </w:r>
      <w:r w:rsidR="002C2B87" w:rsidRPr="00CC122A">
        <w:rPr>
          <w:rFonts w:cs="Times New Roman"/>
          <w:szCs w:val="24"/>
        </w:rPr>
        <w:t>paperwork, they</w:t>
      </w:r>
      <w:r w:rsidRPr="00CC122A">
        <w:rPr>
          <w:rFonts w:cs="Times New Roman"/>
          <w:szCs w:val="24"/>
        </w:rPr>
        <w:t xml:space="preserve"> lose the petitions for </w:t>
      </w:r>
      <w:r w:rsidR="002C2B87" w:rsidRPr="00CC122A">
        <w:rPr>
          <w:rFonts w:cs="Times New Roman"/>
          <w:szCs w:val="24"/>
        </w:rPr>
        <w:t>acknowledgment. Although</w:t>
      </w:r>
      <w:r w:rsidRPr="00CC122A">
        <w:rPr>
          <w:rFonts w:cs="Times New Roman"/>
          <w:szCs w:val="24"/>
        </w:rPr>
        <w:t xml:space="preserve"> Obama </w:t>
      </w:r>
      <w:r w:rsidR="00560B0A" w:rsidRPr="00CC122A">
        <w:rPr>
          <w:rFonts w:cs="Times New Roman"/>
          <w:szCs w:val="24"/>
        </w:rPr>
        <w:t>management</w:t>
      </w:r>
      <w:r w:rsidRPr="00CC122A">
        <w:rPr>
          <w:rFonts w:cs="Times New Roman"/>
          <w:szCs w:val="24"/>
        </w:rPr>
        <w:t xml:space="preserve"> declared that it would </w:t>
      </w:r>
      <w:r w:rsidR="002C3E70" w:rsidRPr="00CC122A">
        <w:rPr>
          <w:rFonts w:cs="Times New Roman"/>
          <w:szCs w:val="24"/>
        </w:rPr>
        <w:t xml:space="preserve">strengthen the state </w:t>
      </w:r>
      <w:r w:rsidR="00560B0A" w:rsidRPr="00CC122A">
        <w:rPr>
          <w:rFonts w:cs="Times New Roman"/>
          <w:szCs w:val="24"/>
        </w:rPr>
        <w:t xml:space="preserve">acknowledgment, creating a path that makes it easier for the unheralded </w:t>
      </w:r>
      <w:r w:rsidR="002C2B87" w:rsidRPr="00CC122A">
        <w:rPr>
          <w:rFonts w:cs="Times New Roman"/>
          <w:szCs w:val="24"/>
        </w:rPr>
        <w:t>Native</w:t>
      </w:r>
      <w:r w:rsidR="002C3E70" w:rsidRPr="00CC122A">
        <w:rPr>
          <w:rFonts w:cs="Times New Roman"/>
          <w:szCs w:val="24"/>
        </w:rPr>
        <w:t xml:space="preserve"> </w:t>
      </w:r>
      <w:r w:rsidR="002C2B87" w:rsidRPr="00CC122A">
        <w:rPr>
          <w:rFonts w:cs="Times New Roman"/>
          <w:szCs w:val="24"/>
        </w:rPr>
        <w:t>Americans</w:t>
      </w:r>
      <w:r w:rsidR="002C3E70" w:rsidRPr="00CC122A">
        <w:rPr>
          <w:rFonts w:cs="Times New Roman"/>
          <w:szCs w:val="24"/>
        </w:rPr>
        <w:t xml:space="preserve"> to </w:t>
      </w:r>
      <w:r w:rsidR="00560B0A" w:rsidRPr="00CC122A">
        <w:rPr>
          <w:rFonts w:cs="Times New Roman"/>
          <w:szCs w:val="24"/>
        </w:rPr>
        <w:t>safeguard</w:t>
      </w:r>
      <w:r w:rsidR="002C3E70" w:rsidRPr="00CC122A">
        <w:rPr>
          <w:rFonts w:cs="Times New Roman"/>
          <w:szCs w:val="24"/>
        </w:rPr>
        <w:t xml:space="preserve"> their </w:t>
      </w:r>
      <w:r w:rsidR="002C2B87" w:rsidRPr="00CC122A">
        <w:rPr>
          <w:rFonts w:cs="Times New Roman"/>
          <w:szCs w:val="24"/>
        </w:rPr>
        <w:t>rights, the</w:t>
      </w:r>
      <w:r w:rsidR="002C3E70" w:rsidRPr="00CC122A">
        <w:rPr>
          <w:rFonts w:cs="Times New Roman"/>
          <w:szCs w:val="24"/>
        </w:rPr>
        <w:t xml:space="preserve"> initiative has not yielded any positive outcome.</w:t>
      </w:r>
    </w:p>
    <w:p w:rsidR="002C3E70" w:rsidRPr="00CC122A" w:rsidRDefault="00FE10C1" w:rsidP="00585C78">
      <w:pPr>
        <w:ind w:firstLine="0"/>
        <w:jc w:val="left"/>
        <w:rPr>
          <w:rFonts w:cs="Times New Roman"/>
          <w:b/>
          <w:szCs w:val="24"/>
        </w:rPr>
      </w:pPr>
      <w:r w:rsidRPr="00CC122A">
        <w:rPr>
          <w:rFonts w:cs="Times New Roman"/>
          <w:b/>
          <w:szCs w:val="24"/>
        </w:rPr>
        <w:t>Suicide Cases among the Youth</w:t>
      </w:r>
    </w:p>
    <w:p w:rsidR="002C3E70" w:rsidRPr="00CC122A" w:rsidRDefault="00FE10C1" w:rsidP="00585C78">
      <w:pPr>
        <w:ind w:firstLine="0"/>
        <w:jc w:val="left"/>
        <w:rPr>
          <w:rFonts w:cs="Times New Roman"/>
          <w:szCs w:val="24"/>
        </w:rPr>
      </w:pPr>
      <w:r w:rsidRPr="00CC122A">
        <w:rPr>
          <w:rFonts w:cs="Times New Roman"/>
          <w:b/>
          <w:szCs w:val="24"/>
        </w:rPr>
        <w:tab/>
      </w:r>
      <w:r w:rsidR="002C2B87" w:rsidRPr="00CC122A">
        <w:rPr>
          <w:rFonts w:cs="Times New Roman"/>
          <w:szCs w:val="24"/>
        </w:rPr>
        <w:t>Such</w:t>
      </w:r>
      <w:r w:rsidRPr="00CC122A">
        <w:rPr>
          <w:rFonts w:cs="Times New Roman"/>
          <w:szCs w:val="24"/>
        </w:rPr>
        <w:t xml:space="preserve"> cases are ranked the se</w:t>
      </w:r>
      <w:r w:rsidR="00D27D64" w:rsidRPr="00CC122A">
        <w:rPr>
          <w:rFonts w:cs="Times New Roman"/>
          <w:szCs w:val="24"/>
        </w:rPr>
        <w:t xml:space="preserve">cond most common reason for death for the </w:t>
      </w:r>
      <w:r w:rsidR="002C2B87" w:rsidRPr="00CC122A">
        <w:rPr>
          <w:rFonts w:cs="Times New Roman"/>
          <w:szCs w:val="24"/>
        </w:rPr>
        <w:t>Native</w:t>
      </w:r>
      <w:r w:rsidR="00D27D64" w:rsidRPr="00CC122A">
        <w:rPr>
          <w:rFonts w:cs="Times New Roman"/>
          <w:szCs w:val="24"/>
        </w:rPr>
        <w:t xml:space="preserve"> Americans of not more than 24 </w:t>
      </w:r>
      <w:r w:rsidR="002C2B87" w:rsidRPr="00CC122A">
        <w:rPr>
          <w:rFonts w:cs="Times New Roman"/>
          <w:szCs w:val="24"/>
        </w:rPr>
        <w:t>years. This</w:t>
      </w:r>
      <w:r w:rsidR="00D27D64" w:rsidRPr="00CC122A">
        <w:rPr>
          <w:rFonts w:cs="Times New Roman"/>
          <w:szCs w:val="24"/>
        </w:rPr>
        <w:t xml:space="preserve"> rate is 2.5 times the national rate, and due to the rush of suicide, some nations in </w:t>
      </w:r>
      <w:r w:rsidR="002C2B87" w:rsidRPr="00CC122A">
        <w:rPr>
          <w:rFonts w:cs="Times New Roman"/>
          <w:szCs w:val="24"/>
        </w:rPr>
        <w:t>South</w:t>
      </w:r>
      <w:r w:rsidR="00D27D64" w:rsidRPr="00CC122A">
        <w:rPr>
          <w:rFonts w:cs="Times New Roman"/>
          <w:szCs w:val="24"/>
        </w:rPr>
        <w:t xml:space="preserve"> Dakota </w:t>
      </w:r>
      <w:r w:rsidR="00560B0A" w:rsidRPr="00CC122A">
        <w:rPr>
          <w:rFonts w:cs="Times New Roman"/>
          <w:szCs w:val="24"/>
        </w:rPr>
        <w:t>stated</w:t>
      </w:r>
      <w:r w:rsidR="00D27D64" w:rsidRPr="00CC122A">
        <w:rPr>
          <w:rFonts w:cs="Times New Roman"/>
          <w:szCs w:val="24"/>
        </w:rPr>
        <w:t xml:space="preserve"> a </w:t>
      </w:r>
      <w:r w:rsidR="00560B0A" w:rsidRPr="00CC122A">
        <w:rPr>
          <w:rFonts w:cs="Times New Roman"/>
          <w:szCs w:val="24"/>
        </w:rPr>
        <w:t>national</w:t>
      </w:r>
      <w:r w:rsidR="00D27D64" w:rsidRPr="00CC122A">
        <w:rPr>
          <w:rFonts w:cs="Times New Roman"/>
          <w:szCs w:val="24"/>
        </w:rPr>
        <w:t xml:space="preserve"> </w:t>
      </w:r>
      <w:r w:rsidR="009B49E5" w:rsidRPr="00CC122A">
        <w:rPr>
          <w:rFonts w:cs="Times New Roman"/>
          <w:szCs w:val="24"/>
        </w:rPr>
        <w:t>emergency</w:t>
      </w:r>
      <w:r w:rsidR="009B49E5" w:rsidRPr="00CC122A">
        <w:rPr>
          <w:rFonts w:cs="Times New Roman"/>
          <w:szCs w:val="24"/>
          <w:shd w:val="clear" w:color="auto" w:fill="FFFFFF"/>
        </w:rPr>
        <w:t xml:space="preserve"> (Iceland, 2013)</w:t>
      </w:r>
      <w:r w:rsidR="00D27D64" w:rsidRPr="00CC122A">
        <w:rPr>
          <w:rFonts w:cs="Times New Roman"/>
          <w:szCs w:val="24"/>
        </w:rPr>
        <w:t xml:space="preserve">. </w:t>
      </w:r>
    </w:p>
    <w:p w:rsidR="007D39B7" w:rsidRPr="00CC122A" w:rsidRDefault="007D39B7" w:rsidP="00585C78">
      <w:pPr>
        <w:ind w:firstLine="0"/>
        <w:jc w:val="left"/>
        <w:rPr>
          <w:rFonts w:cs="Times New Roman"/>
          <w:szCs w:val="24"/>
        </w:rPr>
      </w:pPr>
    </w:p>
    <w:p w:rsidR="00FC25E6" w:rsidRPr="00CC122A" w:rsidRDefault="00FE10C1" w:rsidP="00585C78">
      <w:pPr>
        <w:ind w:firstLine="0"/>
        <w:jc w:val="left"/>
        <w:rPr>
          <w:rFonts w:cs="Times New Roman"/>
          <w:szCs w:val="24"/>
        </w:rPr>
      </w:pPr>
      <w:r w:rsidRPr="00CC122A">
        <w:rPr>
          <w:rFonts w:cs="Times New Roman"/>
          <w:szCs w:val="24"/>
        </w:rPr>
        <w:t xml:space="preserve"> </w:t>
      </w:r>
    </w:p>
    <w:p w:rsidR="00EB22BC" w:rsidRPr="00CC122A" w:rsidRDefault="00EB22BC" w:rsidP="00585C78">
      <w:pPr>
        <w:ind w:firstLine="0"/>
        <w:jc w:val="left"/>
        <w:rPr>
          <w:rFonts w:cs="Times New Roman"/>
          <w:szCs w:val="24"/>
        </w:rPr>
      </w:pPr>
    </w:p>
    <w:p w:rsidR="00FB77C0" w:rsidRDefault="00FE10C1" w:rsidP="00585C78">
      <w:pPr>
        <w:ind w:firstLine="0"/>
        <w:jc w:val="left"/>
        <w:rPr>
          <w:rFonts w:cs="Times New Roman"/>
          <w:szCs w:val="24"/>
        </w:rPr>
      </w:pPr>
      <w:r w:rsidRPr="00CC122A">
        <w:rPr>
          <w:rFonts w:cs="Times New Roman"/>
          <w:szCs w:val="24"/>
        </w:rPr>
        <w:tab/>
      </w:r>
    </w:p>
    <w:p w:rsidR="00CC122A" w:rsidRDefault="00CC122A" w:rsidP="00585C78">
      <w:pPr>
        <w:ind w:firstLine="0"/>
        <w:jc w:val="left"/>
        <w:rPr>
          <w:rFonts w:cs="Times New Roman"/>
          <w:szCs w:val="24"/>
        </w:rPr>
      </w:pPr>
    </w:p>
    <w:p w:rsidR="00CC122A" w:rsidRDefault="00CC122A" w:rsidP="00585C78">
      <w:pPr>
        <w:ind w:firstLine="0"/>
        <w:jc w:val="left"/>
        <w:rPr>
          <w:rFonts w:cs="Times New Roman"/>
          <w:szCs w:val="24"/>
        </w:rPr>
      </w:pPr>
    </w:p>
    <w:p w:rsidR="00CC122A" w:rsidRDefault="00CC122A" w:rsidP="00585C78">
      <w:pPr>
        <w:ind w:firstLine="0"/>
        <w:jc w:val="left"/>
        <w:rPr>
          <w:rFonts w:cs="Times New Roman"/>
          <w:szCs w:val="24"/>
        </w:rPr>
      </w:pPr>
    </w:p>
    <w:p w:rsidR="00CC122A" w:rsidRDefault="00CC122A" w:rsidP="00585C78">
      <w:pPr>
        <w:ind w:firstLine="0"/>
        <w:jc w:val="left"/>
        <w:rPr>
          <w:rFonts w:cs="Times New Roman"/>
          <w:szCs w:val="24"/>
        </w:rPr>
      </w:pPr>
    </w:p>
    <w:p w:rsidR="00CC122A" w:rsidRDefault="00CC122A" w:rsidP="00585C78">
      <w:pPr>
        <w:ind w:firstLine="0"/>
        <w:jc w:val="left"/>
        <w:rPr>
          <w:rFonts w:cs="Times New Roman"/>
          <w:szCs w:val="24"/>
        </w:rPr>
      </w:pPr>
    </w:p>
    <w:p w:rsidR="00CC122A" w:rsidRDefault="00CC122A" w:rsidP="00585C78">
      <w:pPr>
        <w:ind w:firstLine="0"/>
        <w:jc w:val="left"/>
        <w:rPr>
          <w:rFonts w:cs="Times New Roman"/>
          <w:szCs w:val="24"/>
        </w:rPr>
      </w:pPr>
    </w:p>
    <w:p w:rsidR="00CC122A" w:rsidRDefault="00CC122A" w:rsidP="00585C78">
      <w:pPr>
        <w:ind w:firstLine="0"/>
        <w:jc w:val="left"/>
        <w:rPr>
          <w:rFonts w:cs="Times New Roman"/>
          <w:szCs w:val="24"/>
        </w:rPr>
      </w:pPr>
    </w:p>
    <w:p w:rsidR="00CC122A" w:rsidRDefault="00CC122A" w:rsidP="00585C78">
      <w:pPr>
        <w:ind w:firstLine="0"/>
        <w:jc w:val="left"/>
        <w:rPr>
          <w:rFonts w:cs="Times New Roman"/>
          <w:szCs w:val="24"/>
        </w:rPr>
      </w:pPr>
    </w:p>
    <w:p w:rsidR="00CC122A" w:rsidRPr="00CC122A" w:rsidRDefault="00CC122A" w:rsidP="00CC122A">
      <w:pPr>
        <w:shd w:val="clear" w:color="auto" w:fill="FFFFFF"/>
        <w:spacing w:after="0" w:line="240" w:lineRule="auto"/>
        <w:ind w:firstLine="0"/>
        <w:rPr>
          <w:rFonts w:eastAsia="Times New Roman" w:cs="Times New Roman"/>
          <w:color w:val="000000"/>
          <w:szCs w:val="24"/>
        </w:rPr>
      </w:pPr>
      <w:r w:rsidRPr="00CC122A">
        <w:rPr>
          <w:rFonts w:eastAsia="Times New Roman" w:cs="Times New Roman"/>
          <w:color w:val="000000"/>
          <w:szCs w:val="24"/>
        </w:rPr>
        <w:t>References</w:t>
      </w:r>
    </w:p>
    <w:p w:rsidR="00CC122A" w:rsidRPr="00CC122A" w:rsidRDefault="00CC122A" w:rsidP="00CC122A">
      <w:pPr>
        <w:shd w:val="clear" w:color="auto" w:fill="FFFFFF"/>
        <w:spacing w:after="0" w:line="550" w:lineRule="atLeast"/>
        <w:ind w:left="720" w:right="75" w:hanging="720"/>
        <w:jc w:val="left"/>
        <w:rPr>
          <w:rFonts w:eastAsia="Times New Roman" w:cs="Times New Roman"/>
          <w:color w:val="000000"/>
          <w:szCs w:val="24"/>
        </w:rPr>
      </w:pPr>
      <w:r w:rsidRPr="00CC122A">
        <w:rPr>
          <w:rFonts w:eastAsia="Times New Roman" w:cs="Times New Roman"/>
          <w:color w:val="000000"/>
          <w:szCs w:val="24"/>
        </w:rPr>
        <w:t>Berglund, J., &amp; Roush, J. (2011). </w:t>
      </w:r>
      <w:r w:rsidRPr="00CC122A">
        <w:rPr>
          <w:rFonts w:eastAsia="Times New Roman" w:cs="Times New Roman"/>
          <w:i/>
          <w:iCs/>
          <w:color w:val="000000"/>
          <w:szCs w:val="24"/>
        </w:rPr>
        <w:t>Sherman Alexie: A collection of critical essays</w:t>
      </w:r>
      <w:r w:rsidRPr="00CC122A">
        <w:rPr>
          <w:rFonts w:eastAsia="Times New Roman" w:cs="Times New Roman"/>
          <w:color w:val="000000"/>
          <w:szCs w:val="24"/>
        </w:rPr>
        <w:t>. University of Utah Press.</w:t>
      </w:r>
    </w:p>
    <w:p w:rsidR="00CC122A" w:rsidRPr="00CC122A" w:rsidRDefault="00CC122A" w:rsidP="00CC122A">
      <w:pPr>
        <w:shd w:val="clear" w:color="auto" w:fill="FFFFFF"/>
        <w:spacing w:after="0" w:line="550" w:lineRule="atLeast"/>
        <w:ind w:left="720" w:right="75" w:hanging="720"/>
        <w:jc w:val="left"/>
        <w:rPr>
          <w:rFonts w:eastAsia="Times New Roman" w:cs="Times New Roman"/>
          <w:color w:val="000000"/>
          <w:szCs w:val="24"/>
        </w:rPr>
      </w:pPr>
      <w:r w:rsidRPr="00CC122A">
        <w:rPr>
          <w:rFonts w:eastAsia="Times New Roman" w:cs="Times New Roman"/>
          <w:color w:val="000000"/>
          <w:szCs w:val="24"/>
        </w:rPr>
        <w:t>Davis, J. J., Roscigno, V. J., &amp; Wilson, G. (2015). American Indian poverty in the contemporary United States. </w:t>
      </w:r>
      <w:r w:rsidRPr="00CC122A">
        <w:rPr>
          <w:rFonts w:eastAsia="Times New Roman" w:cs="Times New Roman"/>
          <w:i/>
          <w:iCs/>
          <w:color w:val="000000"/>
          <w:szCs w:val="24"/>
        </w:rPr>
        <w:t>Sociological Forum</w:t>
      </w:r>
      <w:r w:rsidRPr="00CC122A">
        <w:rPr>
          <w:rFonts w:eastAsia="Times New Roman" w:cs="Times New Roman"/>
          <w:color w:val="000000"/>
          <w:szCs w:val="24"/>
        </w:rPr>
        <w:t>, </w:t>
      </w:r>
      <w:r w:rsidRPr="00CC122A">
        <w:rPr>
          <w:rFonts w:eastAsia="Times New Roman" w:cs="Times New Roman"/>
          <w:i/>
          <w:iCs/>
          <w:color w:val="000000"/>
          <w:szCs w:val="24"/>
        </w:rPr>
        <w:t>31</w:t>
      </w:r>
      <w:r w:rsidRPr="00CC122A">
        <w:rPr>
          <w:rFonts w:eastAsia="Times New Roman" w:cs="Times New Roman"/>
          <w:color w:val="000000"/>
          <w:szCs w:val="24"/>
        </w:rPr>
        <w:t>(1), 5-28. </w:t>
      </w:r>
      <w:hyperlink r:id="rId6" w:history="1">
        <w:r w:rsidRPr="00CC122A">
          <w:rPr>
            <w:rFonts w:eastAsia="Times New Roman" w:cs="Times New Roman"/>
            <w:color w:val="000000"/>
            <w:szCs w:val="24"/>
          </w:rPr>
          <w:t>https://doi.org/10.1111/socf.12226</w:t>
        </w:r>
      </w:hyperlink>
    </w:p>
    <w:p w:rsidR="00CC122A" w:rsidRPr="00CC122A" w:rsidRDefault="00CC122A" w:rsidP="00CC122A">
      <w:pPr>
        <w:shd w:val="clear" w:color="auto" w:fill="FFFFFF"/>
        <w:spacing w:after="0" w:line="550" w:lineRule="atLeast"/>
        <w:ind w:left="720" w:right="75" w:hanging="720"/>
        <w:jc w:val="left"/>
        <w:rPr>
          <w:rFonts w:eastAsia="Times New Roman" w:cs="Times New Roman"/>
          <w:color w:val="000000"/>
          <w:szCs w:val="24"/>
        </w:rPr>
      </w:pPr>
      <w:r w:rsidRPr="00CC122A">
        <w:rPr>
          <w:rFonts w:eastAsia="Times New Roman" w:cs="Times New Roman"/>
          <w:color w:val="000000"/>
          <w:szCs w:val="24"/>
        </w:rPr>
        <w:t>Gurr, B. (2015). Reproductive justice. </w:t>
      </w:r>
      <w:hyperlink r:id="rId7" w:history="1">
        <w:r w:rsidRPr="00CC122A">
          <w:rPr>
            <w:rFonts w:eastAsia="Times New Roman" w:cs="Times New Roman"/>
            <w:color w:val="000000"/>
            <w:szCs w:val="24"/>
          </w:rPr>
          <w:t>https://doi.org/10.36019/9780813564708</w:t>
        </w:r>
      </w:hyperlink>
    </w:p>
    <w:p w:rsidR="00CC122A" w:rsidRPr="00CC122A" w:rsidRDefault="00CC122A" w:rsidP="00CC122A">
      <w:pPr>
        <w:shd w:val="clear" w:color="auto" w:fill="FFFFFF"/>
        <w:spacing w:after="0" w:line="550" w:lineRule="atLeast"/>
        <w:ind w:left="720" w:right="75" w:hanging="720"/>
        <w:jc w:val="left"/>
        <w:rPr>
          <w:rFonts w:eastAsia="Times New Roman" w:cs="Times New Roman"/>
          <w:color w:val="000000"/>
          <w:szCs w:val="24"/>
        </w:rPr>
      </w:pPr>
      <w:r w:rsidRPr="00CC122A">
        <w:rPr>
          <w:rFonts w:eastAsia="Times New Roman" w:cs="Times New Roman"/>
          <w:color w:val="000000"/>
          <w:szCs w:val="24"/>
        </w:rPr>
        <w:t>Iceland, J. (2013). Poverty in America. </w:t>
      </w:r>
      <w:hyperlink r:id="rId8" w:history="1">
        <w:r w:rsidRPr="00CC122A">
          <w:rPr>
            <w:rFonts w:eastAsia="Times New Roman" w:cs="Times New Roman"/>
            <w:color w:val="000000"/>
            <w:szCs w:val="24"/>
          </w:rPr>
          <w:t>https://doi.org/10.1525/9780520956797</w:t>
        </w:r>
      </w:hyperlink>
    </w:p>
    <w:p w:rsidR="00CC122A" w:rsidRPr="00CC122A" w:rsidRDefault="00CC122A" w:rsidP="00585C78">
      <w:pPr>
        <w:ind w:firstLine="0"/>
        <w:jc w:val="left"/>
        <w:rPr>
          <w:rFonts w:cs="Times New Roman"/>
          <w:szCs w:val="24"/>
        </w:rPr>
      </w:pPr>
    </w:p>
    <w:sectPr w:rsidR="00CC122A" w:rsidRPr="00CC122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E10C1" w:rsidRDefault="00FE10C1">
      <w:pPr>
        <w:spacing w:after="0" w:line="240" w:lineRule="auto"/>
      </w:pPr>
      <w:r>
        <w:separator/>
      </w:r>
    </w:p>
  </w:endnote>
  <w:endnote w:type="continuationSeparator" w:id="0">
    <w:p w:rsidR="00FE10C1" w:rsidRDefault="00FE10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E10C1" w:rsidRDefault="00FE10C1">
      <w:pPr>
        <w:spacing w:after="0" w:line="240" w:lineRule="auto"/>
      </w:pPr>
      <w:r>
        <w:separator/>
      </w:r>
    </w:p>
  </w:footnote>
  <w:footnote w:type="continuationSeparator" w:id="0">
    <w:p w:rsidR="00FE10C1" w:rsidRDefault="00FE10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21502741"/>
      <w:docPartObj>
        <w:docPartGallery w:val="Page Numbers (Top of Page)"/>
        <w:docPartUnique/>
      </w:docPartObj>
    </w:sdtPr>
    <w:sdtEndPr>
      <w:rPr>
        <w:noProof/>
      </w:rPr>
    </w:sdtEndPr>
    <w:sdtContent>
      <w:p w:rsidR="00585C78" w:rsidRDefault="00FE10C1">
        <w:pPr>
          <w:pStyle w:val="Header"/>
          <w:jc w:val="right"/>
        </w:pPr>
        <w:r>
          <w:fldChar w:fldCharType="begin"/>
        </w:r>
        <w:r>
          <w:instrText xml:space="preserve"> PAGE   \* MERGEFORMAT </w:instrText>
        </w:r>
        <w:r>
          <w:fldChar w:fldCharType="separate"/>
        </w:r>
        <w:r w:rsidR="00CC122A">
          <w:rPr>
            <w:noProof/>
          </w:rPr>
          <w:t>9</w:t>
        </w:r>
        <w:r>
          <w:rPr>
            <w:noProof/>
          </w:rPr>
          <w:fldChar w:fldCharType="end"/>
        </w:r>
      </w:p>
    </w:sdtContent>
  </w:sdt>
  <w:p w:rsidR="00585C78" w:rsidRDefault="00585C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C78"/>
    <w:rsid w:val="000007A3"/>
    <w:rsid w:val="000941C4"/>
    <w:rsid w:val="000C4CCF"/>
    <w:rsid w:val="0017581D"/>
    <w:rsid w:val="002070B1"/>
    <w:rsid w:val="002112B8"/>
    <w:rsid w:val="002C2B87"/>
    <w:rsid w:val="002C3E70"/>
    <w:rsid w:val="002E4899"/>
    <w:rsid w:val="00305613"/>
    <w:rsid w:val="00431690"/>
    <w:rsid w:val="00445AB8"/>
    <w:rsid w:val="00454AC1"/>
    <w:rsid w:val="005033D4"/>
    <w:rsid w:val="00512D7C"/>
    <w:rsid w:val="005143CB"/>
    <w:rsid w:val="00514E54"/>
    <w:rsid w:val="00560B0A"/>
    <w:rsid w:val="00566088"/>
    <w:rsid w:val="00585C78"/>
    <w:rsid w:val="005D20B5"/>
    <w:rsid w:val="0060541F"/>
    <w:rsid w:val="0063467F"/>
    <w:rsid w:val="00681310"/>
    <w:rsid w:val="006C1366"/>
    <w:rsid w:val="00707C24"/>
    <w:rsid w:val="007242E3"/>
    <w:rsid w:val="00774717"/>
    <w:rsid w:val="007D39B7"/>
    <w:rsid w:val="00845917"/>
    <w:rsid w:val="00901A4A"/>
    <w:rsid w:val="00984108"/>
    <w:rsid w:val="009B49E5"/>
    <w:rsid w:val="00A07A71"/>
    <w:rsid w:val="00A21E92"/>
    <w:rsid w:val="00A9235C"/>
    <w:rsid w:val="00A94C61"/>
    <w:rsid w:val="00AB437A"/>
    <w:rsid w:val="00AD51C5"/>
    <w:rsid w:val="00B0597A"/>
    <w:rsid w:val="00B41B23"/>
    <w:rsid w:val="00BA1D47"/>
    <w:rsid w:val="00C357CA"/>
    <w:rsid w:val="00C7143D"/>
    <w:rsid w:val="00C918D7"/>
    <w:rsid w:val="00CC122A"/>
    <w:rsid w:val="00D27D64"/>
    <w:rsid w:val="00DD41AD"/>
    <w:rsid w:val="00DE3514"/>
    <w:rsid w:val="00E46619"/>
    <w:rsid w:val="00EB22BC"/>
    <w:rsid w:val="00F34CD7"/>
    <w:rsid w:val="00F51EB3"/>
    <w:rsid w:val="00FA7BE8"/>
    <w:rsid w:val="00FB77C0"/>
    <w:rsid w:val="00FC25E6"/>
    <w:rsid w:val="00FE1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BA9D26-1E80-4AE7-985B-DDBAC65A2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5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5C78"/>
  </w:style>
  <w:style w:type="paragraph" w:styleId="Footer">
    <w:name w:val="footer"/>
    <w:basedOn w:val="Normal"/>
    <w:link w:val="FooterChar"/>
    <w:uiPriority w:val="99"/>
    <w:unhideWhenUsed/>
    <w:rsid w:val="00585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5C78"/>
  </w:style>
  <w:style w:type="character" w:customStyle="1" w:styleId="gray">
    <w:name w:val="gray"/>
    <w:basedOn w:val="DefaultParagraphFont"/>
    <w:rsid w:val="009B49E5"/>
  </w:style>
  <w:style w:type="paragraph" w:styleId="NormalWeb">
    <w:name w:val="Normal (Web)"/>
    <w:basedOn w:val="Normal"/>
    <w:uiPriority w:val="99"/>
    <w:semiHidden/>
    <w:unhideWhenUsed/>
    <w:rsid w:val="00CC122A"/>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CC122A"/>
    <w:rPr>
      <w:i/>
      <w:iCs/>
    </w:rPr>
  </w:style>
  <w:style w:type="character" w:styleId="Hyperlink">
    <w:name w:val="Hyperlink"/>
    <w:basedOn w:val="DefaultParagraphFont"/>
    <w:uiPriority w:val="99"/>
    <w:semiHidden/>
    <w:unhideWhenUsed/>
    <w:rsid w:val="00CC12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966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25/9780520956797" TargetMode="External" /><Relationship Id="rId3" Type="http://schemas.openxmlformats.org/officeDocument/2006/relationships/webSettings" Target="webSettings.xml" /><Relationship Id="rId7" Type="http://schemas.openxmlformats.org/officeDocument/2006/relationships/hyperlink" Target="https://doi.org/10.36019/9780813564708"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11/socf.12226"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1792</Words>
  <Characters>10220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2020-10-23T22:56:00Z</dcterms:created>
  <dcterms:modified xsi:type="dcterms:W3CDTF">2020-10-23T22:56:00Z</dcterms:modified>
</cp:coreProperties>
</file>